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BC359" w14:textId="77777777" w:rsidR="00B474C5" w:rsidRPr="006D609E" w:rsidRDefault="00B474C5" w:rsidP="006D609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609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14:paraId="5FD9C44C" w14:textId="77777777" w:rsidR="003354F4" w:rsidRPr="003354F4" w:rsidRDefault="00B474C5" w:rsidP="006D60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354F4">
        <w:rPr>
          <w:rFonts w:ascii="Times New Roman" w:hAnsi="Times New Roman" w:cs="Times New Roman"/>
          <w:sz w:val="28"/>
          <w:szCs w:val="28"/>
          <w:lang w:val="ro-RO"/>
        </w:rPr>
        <w:t>la proiectul hotăr</w:t>
      </w:r>
      <w:r w:rsidR="003354F4" w:rsidRPr="003354F4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3354F4">
        <w:rPr>
          <w:rFonts w:ascii="Times New Roman" w:hAnsi="Times New Roman" w:cs="Times New Roman"/>
          <w:sz w:val="28"/>
          <w:szCs w:val="28"/>
          <w:lang w:val="ro-RO"/>
        </w:rPr>
        <w:t>rii Guvern</w:t>
      </w:r>
      <w:r w:rsidR="003354F4" w:rsidRPr="003354F4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3354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517875673"/>
      <w:r w:rsidRPr="003354F4">
        <w:rPr>
          <w:rFonts w:ascii="Times New Roman" w:hAnsi="Times New Roman" w:cs="Times New Roman"/>
          <w:sz w:val="28"/>
          <w:szCs w:val="28"/>
          <w:lang w:val="ro-RO"/>
        </w:rPr>
        <w:t xml:space="preserve">pentru modificarea </w:t>
      </w:r>
    </w:p>
    <w:p w14:paraId="2E02AAF9" w14:textId="32DCE8BF" w:rsidR="00B474C5" w:rsidRPr="003354F4" w:rsidRDefault="00B474C5" w:rsidP="006D60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354F4">
        <w:rPr>
          <w:rFonts w:ascii="Times New Roman" w:hAnsi="Times New Roman" w:cs="Times New Roman"/>
          <w:sz w:val="28"/>
          <w:szCs w:val="28"/>
          <w:lang w:val="ro-RO"/>
        </w:rPr>
        <w:t>Hotăr</w:t>
      </w:r>
      <w:r w:rsidR="003354F4" w:rsidRPr="003354F4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3354F4">
        <w:rPr>
          <w:rFonts w:ascii="Times New Roman" w:hAnsi="Times New Roman" w:cs="Times New Roman"/>
          <w:sz w:val="28"/>
          <w:szCs w:val="28"/>
          <w:lang w:val="ro-RO"/>
        </w:rPr>
        <w:t>rii de Guvern nr. 735 din 09</w:t>
      </w:r>
      <w:r w:rsidR="000D0568" w:rsidRPr="003354F4">
        <w:rPr>
          <w:rFonts w:ascii="Times New Roman" w:hAnsi="Times New Roman" w:cs="Times New Roman"/>
          <w:sz w:val="28"/>
          <w:szCs w:val="28"/>
          <w:lang w:val="ro-RO"/>
        </w:rPr>
        <w:t xml:space="preserve"> iunie </w:t>
      </w:r>
      <w:r w:rsidRPr="003354F4">
        <w:rPr>
          <w:rFonts w:ascii="Times New Roman" w:hAnsi="Times New Roman" w:cs="Times New Roman"/>
          <w:sz w:val="28"/>
          <w:szCs w:val="28"/>
          <w:lang w:val="ro-RO"/>
        </w:rPr>
        <w:t xml:space="preserve">2016 </w:t>
      </w:r>
    </w:p>
    <w:bookmarkEnd w:id="0"/>
    <w:p w14:paraId="552EAAC5" w14:textId="7A5A39E8" w:rsidR="0037712A" w:rsidRPr="006D609E" w:rsidRDefault="0037712A" w:rsidP="006D60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3E6C63F" w14:textId="0F77D357" w:rsidR="0037712A" w:rsidRPr="006D609E" w:rsidRDefault="00CE149D" w:rsidP="006D609E">
      <w:pPr>
        <w:pStyle w:val="Bodytext30"/>
        <w:shd w:val="clear" w:color="auto" w:fill="auto"/>
        <w:spacing w:after="0" w:line="276" w:lineRule="auto"/>
        <w:ind w:firstLine="360"/>
        <w:jc w:val="both"/>
        <w:rPr>
          <w:b w:val="0"/>
          <w:sz w:val="28"/>
          <w:szCs w:val="28"/>
          <w:lang w:val="ro-RO"/>
        </w:rPr>
      </w:pPr>
      <w:r w:rsidRPr="006D609E">
        <w:rPr>
          <w:b w:val="0"/>
          <w:color w:val="000000"/>
          <w:sz w:val="28"/>
          <w:szCs w:val="28"/>
          <w:lang w:val="ro-RO" w:eastAsia="ro-RO" w:bidi="ro-RO"/>
        </w:rPr>
        <w:t>Necesitatea elaborării proiectului Hotăr</w:t>
      </w:r>
      <w:r w:rsidR="003354F4">
        <w:rPr>
          <w:b w:val="0"/>
          <w:color w:val="000000"/>
          <w:sz w:val="28"/>
          <w:szCs w:val="28"/>
          <w:lang w:val="ro-RO" w:eastAsia="ro-RO" w:bidi="ro-RO"/>
        </w:rPr>
        <w:t>â</w:t>
      </w:r>
      <w:r w:rsidRPr="006D609E">
        <w:rPr>
          <w:b w:val="0"/>
          <w:color w:val="000000"/>
          <w:sz w:val="28"/>
          <w:szCs w:val="28"/>
          <w:lang w:val="ro-RO" w:eastAsia="ro-RO" w:bidi="ro-RO"/>
        </w:rPr>
        <w:t>rii Guvernului cu privire la modific</w:t>
      </w:r>
      <w:r w:rsidR="000D0568">
        <w:rPr>
          <w:b w:val="0"/>
          <w:color w:val="000000"/>
          <w:sz w:val="28"/>
          <w:szCs w:val="28"/>
          <w:lang w:val="ro-RO" w:eastAsia="ro-RO" w:bidi="ro-RO"/>
        </w:rPr>
        <w:t>area</w:t>
      </w:r>
      <w:r w:rsidRPr="006D609E">
        <w:rPr>
          <w:b w:val="0"/>
          <w:color w:val="000000"/>
          <w:sz w:val="28"/>
          <w:szCs w:val="28"/>
          <w:lang w:val="ro-RO" w:eastAsia="ro-RO" w:bidi="ro-RO"/>
        </w:rPr>
        <w:t xml:space="preserve"> Hotăr</w:t>
      </w:r>
      <w:r w:rsidR="003354F4">
        <w:rPr>
          <w:b w:val="0"/>
          <w:color w:val="000000"/>
          <w:sz w:val="28"/>
          <w:szCs w:val="28"/>
          <w:lang w:val="ro-RO" w:eastAsia="ro-RO" w:bidi="ro-RO"/>
        </w:rPr>
        <w:t>â</w:t>
      </w:r>
      <w:r w:rsidRPr="006D609E">
        <w:rPr>
          <w:b w:val="0"/>
          <w:color w:val="000000"/>
          <w:sz w:val="28"/>
          <w:szCs w:val="28"/>
          <w:lang w:val="ro-RO" w:eastAsia="ro-RO" w:bidi="ro-RO"/>
        </w:rPr>
        <w:t>r</w:t>
      </w:r>
      <w:r w:rsidR="000D0568">
        <w:rPr>
          <w:b w:val="0"/>
          <w:color w:val="000000"/>
          <w:sz w:val="28"/>
          <w:szCs w:val="28"/>
          <w:lang w:val="ro-RO" w:eastAsia="ro-RO" w:bidi="ro-RO"/>
        </w:rPr>
        <w:t>ii</w:t>
      </w:r>
      <w:r w:rsidRPr="006D609E">
        <w:rPr>
          <w:b w:val="0"/>
          <w:color w:val="000000"/>
          <w:sz w:val="28"/>
          <w:szCs w:val="28"/>
          <w:lang w:val="ro-RO" w:eastAsia="ro-RO" w:bidi="ro-RO"/>
        </w:rPr>
        <w:t xml:space="preserve"> Guvernului nr.735 din 09.0</w:t>
      </w:r>
      <w:r w:rsidR="003354F4">
        <w:rPr>
          <w:b w:val="0"/>
          <w:color w:val="000000"/>
          <w:sz w:val="28"/>
          <w:szCs w:val="28"/>
          <w:lang w:val="ro-RO" w:eastAsia="ro-RO" w:bidi="ro-RO"/>
        </w:rPr>
        <w:t>6</w:t>
      </w:r>
      <w:r w:rsidRPr="006D609E">
        <w:rPr>
          <w:b w:val="0"/>
          <w:color w:val="000000"/>
          <w:sz w:val="28"/>
          <w:szCs w:val="28"/>
          <w:lang w:val="ro-RO" w:eastAsia="ro-RO" w:bidi="ro-RO"/>
        </w:rPr>
        <w:t xml:space="preserve">.2016 cu privire la organizarea Zilelor Diasporei este generată de prevederile </w:t>
      </w:r>
      <w:r w:rsidR="00612909" w:rsidRPr="006D609E">
        <w:rPr>
          <w:b w:val="0"/>
          <w:color w:val="000000"/>
          <w:sz w:val="28"/>
          <w:szCs w:val="28"/>
          <w:lang w:val="ro-RO" w:eastAsia="ro-RO" w:bidi="ro-RO"/>
        </w:rPr>
        <w:t>Hotăr</w:t>
      </w:r>
      <w:r w:rsidR="003354F4">
        <w:rPr>
          <w:b w:val="0"/>
          <w:color w:val="000000"/>
          <w:sz w:val="28"/>
          <w:szCs w:val="28"/>
          <w:lang w:val="ro-RO" w:eastAsia="ro-RO" w:bidi="ro-RO"/>
        </w:rPr>
        <w:t>â</w:t>
      </w:r>
      <w:r w:rsidR="00612909" w:rsidRPr="006D609E">
        <w:rPr>
          <w:b w:val="0"/>
          <w:color w:val="000000"/>
          <w:sz w:val="28"/>
          <w:szCs w:val="28"/>
          <w:lang w:val="ro-RO" w:eastAsia="ro-RO" w:bidi="ro-RO"/>
        </w:rPr>
        <w:t xml:space="preserve">rii Parlamentului nr.189 din 21.07.2017 pentru aprobarea listei ministerelor, precum și </w:t>
      </w:r>
      <w:r w:rsidR="00FE3753">
        <w:rPr>
          <w:b w:val="0"/>
          <w:color w:val="000000"/>
          <w:sz w:val="28"/>
          <w:szCs w:val="28"/>
          <w:lang w:val="ro-RO" w:eastAsia="ro-RO" w:bidi="ro-RO"/>
        </w:rPr>
        <w:t>de</w:t>
      </w:r>
      <w:r w:rsidR="00612909" w:rsidRPr="006D609E">
        <w:rPr>
          <w:b w:val="0"/>
          <w:color w:val="000000"/>
          <w:sz w:val="28"/>
          <w:szCs w:val="28"/>
          <w:lang w:val="ro-RO" w:eastAsia="ro-RO" w:bidi="ro-RO"/>
        </w:rPr>
        <w:t xml:space="preserve"> </w:t>
      </w:r>
      <w:r w:rsidR="0037712A" w:rsidRPr="006D609E">
        <w:rPr>
          <w:b w:val="0"/>
          <w:sz w:val="28"/>
          <w:szCs w:val="28"/>
          <w:lang w:val="ro-RO"/>
        </w:rPr>
        <w:t>Hotăr</w:t>
      </w:r>
      <w:r w:rsidR="003354F4">
        <w:rPr>
          <w:b w:val="0"/>
          <w:sz w:val="28"/>
          <w:szCs w:val="28"/>
          <w:lang w:val="ro-RO"/>
        </w:rPr>
        <w:t>â</w:t>
      </w:r>
      <w:r w:rsidR="0037712A" w:rsidRPr="006D609E">
        <w:rPr>
          <w:b w:val="0"/>
          <w:sz w:val="28"/>
          <w:szCs w:val="28"/>
          <w:lang w:val="ro-RO"/>
        </w:rPr>
        <w:t>r</w:t>
      </w:r>
      <w:r w:rsidR="00FE3753">
        <w:rPr>
          <w:b w:val="0"/>
          <w:sz w:val="28"/>
          <w:szCs w:val="28"/>
          <w:lang w:val="ro-RO"/>
        </w:rPr>
        <w:t>ea</w:t>
      </w:r>
      <w:r w:rsidR="0037712A" w:rsidRPr="006D609E">
        <w:rPr>
          <w:b w:val="0"/>
          <w:sz w:val="28"/>
          <w:szCs w:val="28"/>
          <w:lang w:val="ro-RO"/>
        </w:rPr>
        <w:t xml:space="preserve"> de Guvern nr.657 din 06.1</w:t>
      </w:r>
      <w:r w:rsidR="003354F4">
        <w:rPr>
          <w:b w:val="0"/>
          <w:sz w:val="28"/>
          <w:szCs w:val="28"/>
          <w:lang w:val="ro-RO"/>
        </w:rPr>
        <w:t>1</w:t>
      </w:r>
      <w:r w:rsidR="0037712A" w:rsidRPr="006D609E">
        <w:rPr>
          <w:b w:val="0"/>
          <w:sz w:val="28"/>
          <w:szCs w:val="28"/>
          <w:lang w:val="ro-RO"/>
        </w:rPr>
        <w:t>.2009 pentru aprobarea Regulamentului privind organizarea și funcționarea, structurii și efectivului limită ale Cancelariei de Stat</w:t>
      </w:r>
      <w:r w:rsidR="00612909" w:rsidRPr="006D609E">
        <w:rPr>
          <w:b w:val="0"/>
          <w:sz w:val="28"/>
          <w:szCs w:val="28"/>
          <w:lang w:val="ro-RO"/>
        </w:rPr>
        <w:t>.</w:t>
      </w:r>
    </w:p>
    <w:p w14:paraId="17C8FA0F" w14:textId="2B9EAF5E" w:rsidR="00A47CF5" w:rsidRPr="006D609E" w:rsidRDefault="00612909" w:rsidP="006D609E">
      <w:pPr>
        <w:pStyle w:val="Bodytext30"/>
        <w:shd w:val="clear" w:color="auto" w:fill="auto"/>
        <w:spacing w:after="0" w:line="276" w:lineRule="auto"/>
        <w:ind w:firstLine="360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6D609E">
        <w:rPr>
          <w:b w:val="0"/>
          <w:sz w:val="28"/>
          <w:szCs w:val="28"/>
          <w:lang w:val="ro-RO"/>
        </w:rPr>
        <w:t>P</w:t>
      </w:r>
      <w:r w:rsidR="00A47CF5" w:rsidRPr="006D609E">
        <w:rPr>
          <w:b w:val="0"/>
          <w:bCs w:val="0"/>
          <w:color w:val="000000"/>
          <w:sz w:val="28"/>
          <w:szCs w:val="28"/>
          <w:lang w:val="ro-RO"/>
        </w:rPr>
        <w:t xml:space="preserve">roiectul propune </w:t>
      </w:r>
      <w:r w:rsidR="000824F1" w:rsidRPr="006D609E">
        <w:rPr>
          <w:b w:val="0"/>
          <w:bCs w:val="0"/>
          <w:color w:val="000000"/>
          <w:sz w:val="28"/>
          <w:szCs w:val="28"/>
          <w:lang w:val="ro-RO"/>
        </w:rPr>
        <w:t>actualizarea componenței Comitetului de organizare a Zilelor Diasporei în conformitate cu noua structură a Guvernului</w:t>
      </w:r>
      <w:r w:rsidR="006D609E" w:rsidRPr="006D609E">
        <w:rPr>
          <w:b w:val="0"/>
          <w:bCs w:val="0"/>
          <w:color w:val="000000"/>
          <w:sz w:val="28"/>
          <w:szCs w:val="28"/>
          <w:lang w:val="ro-RO"/>
        </w:rPr>
        <w:t xml:space="preserve">, precum și </w:t>
      </w:r>
      <w:r w:rsidR="00A47CF5" w:rsidRPr="006D609E">
        <w:rPr>
          <w:b w:val="0"/>
          <w:bCs w:val="0"/>
          <w:color w:val="000000"/>
          <w:sz w:val="28"/>
          <w:szCs w:val="28"/>
          <w:lang w:val="ro-RO"/>
        </w:rPr>
        <w:t>ajustarea denumirii Biroului relații cu diaspora urmare a modificărilor efectuate în Regulamentul privind organizarea și funcționarea efectivului limită a Cancelariei de Stat</w:t>
      </w:r>
      <w:r w:rsidR="006D609E" w:rsidRPr="006D609E">
        <w:rPr>
          <w:b w:val="0"/>
          <w:bCs w:val="0"/>
          <w:color w:val="000000"/>
          <w:sz w:val="28"/>
          <w:szCs w:val="28"/>
          <w:lang w:val="ro-RO"/>
        </w:rPr>
        <w:t>.</w:t>
      </w:r>
      <w:r w:rsidRPr="006D609E">
        <w:rPr>
          <w:b w:val="0"/>
          <w:bCs w:val="0"/>
          <w:color w:val="000000"/>
          <w:sz w:val="28"/>
          <w:szCs w:val="28"/>
          <w:lang w:val="ro-RO"/>
        </w:rPr>
        <w:t xml:space="preserve"> </w:t>
      </w:r>
    </w:p>
    <w:p w14:paraId="76F9CAEA" w14:textId="40B43FAA" w:rsidR="006D609E" w:rsidRPr="006D609E" w:rsidRDefault="006D609E" w:rsidP="006D609E">
      <w:pPr>
        <w:spacing w:before="120"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609E">
        <w:rPr>
          <w:rFonts w:ascii="Times New Roman" w:eastAsia="Calibri" w:hAnsi="Times New Roman" w:cs="Times New Roman"/>
          <w:b/>
          <w:sz w:val="28"/>
          <w:szCs w:val="28"/>
          <w:lang w:val="ro-RO"/>
        </w:rPr>
        <w:t>Obiectivele urmărite prin adoptarea actului normativ</w:t>
      </w:r>
    </w:p>
    <w:p w14:paraId="04A07504" w14:textId="50470764" w:rsidR="006D609E" w:rsidRPr="006D609E" w:rsidRDefault="006D609E" w:rsidP="006D609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6D609E">
        <w:rPr>
          <w:rFonts w:ascii="Times New Roman" w:hAnsi="Times New Roman" w:cs="Times New Roman"/>
          <w:sz w:val="28"/>
          <w:szCs w:val="28"/>
          <w:lang w:val="pt-PT"/>
        </w:rPr>
        <w:t>1. Aducerea în concordanţă a cadrului normativ cu noile modificări</w:t>
      </w:r>
      <w:r w:rsidR="000D0568">
        <w:rPr>
          <w:rFonts w:ascii="Times New Roman" w:hAnsi="Times New Roman" w:cs="Times New Roman"/>
          <w:sz w:val="28"/>
          <w:szCs w:val="28"/>
          <w:lang w:val="pt-PT"/>
        </w:rPr>
        <w:t>.</w:t>
      </w:r>
      <w:r w:rsidRPr="006D609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14:paraId="1AB5C504" w14:textId="2C26EF05" w:rsidR="006D609E" w:rsidRPr="006D609E" w:rsidRDefault="006D609E" w:rsidP="006D6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D609E">
        <w:rPr>
          <w:rFonts w:ascii="Times New Roman" w:hAnsi="Times New Roman" w:cs="Times New Roman"/>
          <w:sz w:val="28"/>
          <w:szCs w:val="28"/>
          <w:lang w:val="pt-PT"/>
        </w:rPr>
        <w:t xml:space="preserve">2. </w:t>
      </w:r>
      <w:r w:rsidR="000D0568">
        <w:rPr>
          <w:rFonts w:ascii="Times New Roman" w:hAnsi="Times New Roman" w:cs="Times New Roman"/>
          <w:sz w:val="28"/>
          <w:szCs w:val="28"/>
          <w:lang w:val="pt-PT"/>
        </w:rPr>
        <w:t>O</w:t>
      </w:r>
      <w:r w:rsidRPr="006D609E">
        <w:rPr>
          <w:rFonts w:ascii="Times New Roman" w:hAnsi="Times New Roman" w:cs="Times New Roman"/>
          <w:sz w:val="28"/>
          <w:szCs w:val="28"/>
          <w:lang w:val="pt-PT"/>
        </w:rPr>
        <w:t>rganiz</w:t>
      </w:r>
      <w:r w:rsidR="000D0568">
        <w:rPr>
          <w:rFonts w:ascii="Times New Roman" w:hAnsi="Times New Roman" w:cs="Times New Roman"/>
          <w:sz w:val="28"/>
          <w:szCs w:val="28"/>
          <w:lang w:val="pt-PT"/>
        </w:rPr>
        <w:t>area</w:t>
      </w:r>
      <w:r w:rsidRPr="006D609E">
        <w:rPr>
          <w:rFonts w:ascii="Times New Roman" w:hAnsi="Times New Roman" w:cs="Times New Roman"/>
          <w:sz w:val="28"/>
          <w:szCs w:val="28"/>
          <w:lang w:val="pt-PT"/>
        </w:rPr>
        <w:t xml:space="preserve"> Zilelor Diasporei</w:t>
      </w:r>
      <w:r w:rsidR="000D0568">
        <w:rPr>
          <w:rFonts w:ascii="Times New Roman" w:hAnsi="Times New Roman" w:cs="Times New Roman"/>
          <w:sz w:val="28"/>
          <w:szCs w:val="28"/>
          <w:lang w:val="pt-PT"/>
        </w:rPr>
        <w:t xml:space="preserve"> 2018</w:t>
      </w:r>
      <w:r w:rsidRPr="006D609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0D0568">
        <w:rPr>
          <w:rFonts w:ascii="Times New Roman" w:hAnsi="Times New Roman" w:cs="Times New Roman"/>
          <w:sz w:val="28"/>
          <w:szCs w:val="28"/>
          <w:lang w:val="pt-PT"/>
        </w:rPr>
        <w:t xml:space="preserve">și Congresului Diasporei, ediția a VIII-a. </w:t>
      </w:r>
    </w:p>
    <w:p w14:paraId="73798903" w14:textId="4047F49F" w:rsidR="00BD37A0" w:rsidRPr="006D609E" w:rsidRDefault="00BD37A0" w:rsidP="006D609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6D609E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Fundamentarea economico-financiară</w:t>
      </w:r>
    </w:p>
    <w:p w14:paraId="7A3C99C9" w14:textId="63F19E01" w:rsidR="00BD37A0" w:rsidRDefault="00612909" w:rsidP="006D609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6D609E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Modificările propuse nu impun alocarea unor mijloace financiare.</w:t>
      </w:r>
    </w:p>
    <w:p w14:paraId="4747714B" w14:textId="1AD2176D" w:rsidR="00304723" w:rsidRDefault="00304723" w:rsidP="006D609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08D96786" w14:textId="176538A1" w:rsidR="00304723" w:rsidRDefault="00304723" w:rsidP="006D609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213A2DC4" w14:textId="77777777" w:rsidR="00304723" w:rsidRPr="006D609E" w:rsidRDefault="00304723" w:rsidP="006D609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4D231FCC" w14:textId="20122724" w:rsidR="005B71E1" w:rsidRPr="006D609E" w:rsidRDefault="006D609E" w:rsidP="003354F4">
      <w:pPr>
        <w:spacing w:after="0" w:line="360" w:lineRule="auto"/>
        <w:jc w:val="both"/>
        <w:rPr>
          <w:rFonts w:asciiTheme="majorBidi" w:hAnsiTheme="majorBidi" w:cstheme="majorBidi"/>
          <w:i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                             </w:t>
      </w:r>
      <w:r w:rsidR="003354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Lilia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PALII</w:t>
      </w:r>
    </w:p>
    <w:sectPr w:rsidR="005B71E1" w:rsidRPr="006D609E" w:rsidSect="0089653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FAC68" w14:textId="77777777" w:rsidR="00AD5997" w:rsidRDefault="00AD5997" w:rsidP="005B71E1">
      <w:pPr>
        <w:spacing w:after="0" w:line="240" w:lineRule="auto"/>
      </w:pPr>
      <w:r>
        <w:separator/>
      </w:r>
    </w:p>
  </w:endnote>
  <w:endnote w:type="continuationSeparator" w:id="0">
    <w:p w14:paraId="410E2EDA" w14:textId="77777777" w:rsidR="00AD5997" w:rsidRDefault="00AD5997" w:rsidP="005B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857F7" w14:textId="77777777" w:rsidR="00AD5997" w:rsidRDefault="00AD5997" w:rsidP="005B71E1">
      <w:pPr>
        <w:spacing w:after="0" w:line="240" w:lineRule="auto"/>
      </w:pPr>
      <w:r>
        <w:separator/>
      </w:r>
    </w:p>
  </w:footnote>
  <w:footnote w:type="continuationSeparator" w:id="0">
    <w:p w14:paraId="69C0BFCA" w14:textId="77777777" w:rsidR="00AD5997" w:rsidRDefault="00AD5997" w:rsidP="005B7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16"/>
    <w:rsid w:val="000267CF"/>
    <w:rsid w:val="00066B97"/>
    <w:rsid w:val="000824F1"/>
    <w:rsid w:val="00082E5C"/>
    <w:rsid w:val="0008379A"/>
    <w:rsid w:val="000D0568"/>
    <w:rsid w:val="000F0E71"/>
    <w:rsid w:val="00103AA2"/>
    <w:rsid w:val="00173516"/>
    <w:rsid w:val="00182B42"/>
    <w:rsid w:val="0018305E"/>
    <w:rsid w:val="00183644"/>
    <w:rsid w:val="001A6C92"/>
    <w:rsid w:val="001B5D3D"/>
    <w:rsid w:val="00222080"/>
    <w:rsid w:val="002342EB"/>
    <w:rsid w:val="00250A5A"/>
    <w:rsid w:val="00272213"/>
    <w:rsid w:val="00274445"/>
    <w:rsid w:val="002A6ED1"/>
    <w:rsid w:val="002B6101"/>
    <w:rsid w:val="002B6E7E"/>
    <w:rsid w:val="002C1E4B"/>
    <w:rsid w:val="00302D8E"/>
    <w:rsid w:val="00304723"/>
    <w:rsid w:val="00313CB5"/>
    <w:rsid w:val="003354F4"/>
    <w:rsid w:val="00355BD9"/>
    <w:rsid w:val="0037712A"/>
    <w:rsid w:val="003B2592"/>
    <w:rsid w:val="003E1658"/>
    <w:rsid w:val="003F57FD"/>
    <w:rsid w:val="004132AD"/>
    <w:rsid w:val="00425CF7"/>
    <w:rsid w:val="00433C7F"/>
    <w:rsid w:val="004472D6"/>
    <w:rsid w:val="0045255E"/>
    <w:rsid w:val="00477D65"/>
    <w:rsid w:val="004A466A"/>
    <w:rsid w:val="004A6EF9"/>
    <w:rsid w:val="004B4AC4"/>
    <w:rsid w:val="00506E91"/>
    <w:rsid w:val="0054109C"/>
    <w:rsid w:val="00544E08"/>
    <w:rsid w:val="00567CC1"/>
    <w:rsid w:val="0059218F"/>
    <w:rsid w:val="00595C07"/>
    <w:rsid w:val="005B71E1"/>
    <w:rsid w:val="005B77A7"/>
    <w:rsid w:val="006117EA"/>
    <w:rsid w:val="00612909"/>
    <w:rsid w:val="006364C9"/>
    <w:rsid w:val="006826D0"/>
    <w:rsid w:val="006B762C"/>
    <w:rsid w:val="006D609E"/>
    <w:rsid w:val="006E00F3"/>
    <w:rsid w:val="00707FE3"/>
    <w:rsid w:val="00735346"/>
    <w:rsid w:val="0074735E"/>
    <w:rsid w:val="00765636"/>
    <w:rsid w:val="00795935"/>
    <w:rsid w:val="008278E4"/>
    <w:rsid w:val="00831B6B"/>
    <w:rsid w:val="00836C94"/>
    <w:rsid w:val="00847D19"/>
    <w:rsid w:val="00861957"/>
    <w:rsid w:val="00896534"/>
    <w:rsid w:val="00896D4E"/>
    <w:rsid w:val="008B20E2"/>
    <w:rsid w:val="008C53F4"/>
    <w:rsid w:val="00924B5D"/>
    <w:rsid w:val="0093667D"/>
    <w:rsid w:val="00974113"/>
    <w:rsid w:val="009A3C30"/>
    <w:rsid w:val="009E1E68"/>
    <w:rsid w:val="00A123B5"/>
    <w:rsid w:val="00A25E13"/>
    <w:rsid w:val="00A30D15"/>
    <w:rsid w:val="00A3173C"/>
    <w:rsid w:val="00A33BA5"/>
    <w:rsid w:val="00A47CF5"/>
    <w:rsid w:val="00AD2F38"/>
    <w:rsid w:val="00AD5997"/>
    <w:rsid w:val="00B11606"/>
    <w:rsid w:val="00B17C8E"/>
    <w:rsid w:val="00B474C5"/>
    <w:rsid w:val="00B63AA4"/>
    <w:rsid w:val="00BD37A0"/>
    <w:rsid w:val="00BE494F"/>
    <w:rsid w:val="00C053A5"/>
    <w:rsid w:val="00C318D4"/>
    <w:rsid w:val="00C4739E"/>
    <w:rsid w:val="00C63DFC"/>
    <w:rsid w:val="00C759C7"/>
    <w:rsid w:val="00CC36AC"/>
    <w:rsid w:val="00CE149D"/>
    <w:rsid w:val="00CE332D"/>
    <w:rsid w:val="00D26D75"/>
    <w:rsid w:val="00D33923"/>
    <w:rsid w:val="00D67B42"/>
    <w:rsid w:val="00D71A9F"/>
    <w:rsid w:val="00DA6CFF"/>
    <w:rsid w:val="00DB1773"/>
    <w:rsid w:val="00E00D6D"/>
    <w:rsid w:val="00E14AD1"/>
    <w:rsid w:val="00E31EB8"/>
    <w:rsid w:val="00E72254"/>
    <w:rsid w:val="00F61483"/>
    <w:rsid w:val="00F96F77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30EF"/>
  <w15:chartTrackingRefBased/>
  <w15:docId w15:val="{B5C1C35C-91BC-484D-B10E-39978BAA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1E1"/>
  </w:style>
  <w:style w:type="paragraph" w:styleId="Footer">
    <w:name w:val="footer"/>
    <w:basedOn w:val="Normal"/>
    <w:link w:val="FooterChar"/>
    <w:uiPriority w:val="99"/>
    <w:unhideWhenUsed/>
    <w:rsid w:val="005B7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1E1"/>
  </w:style>
  <w:style w:type="character" w:customStyle="1" w:styleId="Bodytext3">
    <w:name w:val="Body text (3)_"/>
    <w:basedOn w:val="DefaultParagraphFont"/>
    <w:link w:val="Bodytext30"/>
    <w:rsid w:val="00CE14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E149D"/>
    <w:pPr>
      <w:widowControl w:val="0"/>
      <w:shd w:val="clear" w:color="auto" w:fill="FFFFFF"/>
      <w:spacing w:after="540"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Spacing">
    <w:name w:val="No Spacing"/>
    <w:basedOn w:val="Normal"/>
    <w:qFormat/>
    <w:rsid w:val="00A47CF5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styleId="Strong">
    <w:name w:val="Strong"/>
    <w:basedOn w:val="DefaultParagraphFont"/>
    <w:uiPriority w:val="22"/>
    <w:qFormat/>
    <w:rsid w:val="00612909"/>
    <w:rPr>
      <w:b/>
      <w:bCs/>
    </w:rPr>
  </w:style>
  <w:style w:type="character" w:customStyle="1" w:styleId="docheader">
    <w:name w:val="doc_header"/>
    <w:basedOn w:val="DefaultParagraphFont"/>
    <w:rsid w:val="00612909"/>
  </w:style>
  <w:style w:type="character" w:styleId="Hyperlink">
    <w:name w:val="Hyperlink"/>
    <w:basedOn w:val="DefaultParagraphFont"/>
    <w:uiPriority w:val="99"/>
    <w:unhideWhenUsed/>
    <w:rsid w:val="006129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Comerzan</dc:creator>
  <cp:keywords/>
  <dc:description/>
  <cp:lastModifiedBy>Valeriu Sajin</cp:lastModifiedBy>
  <cp:revision>4</cp:revision>
  <cp:lastPrinted>2018-06-28T06:13:00Z</cp:lastPrinted>
  <dcterms:created xsi:type="dcterms:W3CDTF">2018-06-28T06:36:00Z</dcterms:created>
  <dcterms:modified xsi:type="dcterms:W3CDTF">2018-07-03T06:03:00Z</dcterms:modified>
</cp:coreProperties>
</file>