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13" w:rsidRPr="00597E3B" w:rsidRDefault="00597E3B" w:rsidP="00AF3213">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A</w:t>
      </w:r>
      <w:r w:rsidR="00D552A6">
        <w:rPr>
          <w:rFonts w:ascii="Times New Roman" w:hAnsi="Times New Roman" w:cs="Times New Roman"/>
          <w:b/>
          <w:sz w:val="24"/>
          <w:szCs w:val="24"/>
          <w:lang w:val="ro-RO"/>
        </w:rPr>
        <w:t>CORD</w:t>
      </w:r>
    </w:p>
    <w:p w:rsidR="00597E3B" w:rsidRPr="00597E3B" w:rsidRDefault="00AF3213" w:rsidP="00AF3213">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ÎNTRE</w:t>
      </w:r>
    </w:p>
    <w:p w:rsidR="009C4405" w:rsidRPr="00597E3B" w:rsidRDefault="00AF3213" w:rsidP="00AF3213">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 xml:space="preserve">GUVERNUL REPUBLICII </w:t>
      </w:r>
      <w:r>
        <w:rPr>
          <w:rFonts w:ascii="Times New Roman" w:hAnsi="Times New Roman" w:cs="Times New Roman"/>
          <w:b/>
          <w:sz w:val="24"/>
          <w:szCs w:val="24"/>
          <w:lang w:val="ro-RO"/>
        </w:rPr>
        <w:t>MOLDOVA</w:t>
      </w:r>
    </w:p>
    <w:p w:rsidR="00597E3B" w:rsidRPr="00597E3B" w:rsidRDefault="00AF3213" w:rsidP="00AF3213">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Ș</w:t>
      </w:r>
      <w:r w:rsidRPr="00597E3B">
        <w:rPr>
          <w:rFonts w:ascii="Times New Roman" w:hAnsi="Times New Roman" w:cs="Times New Roman"/>
          <w:b/>
          <w:sz w:val="24"/>
          <w:szCs w:val="24"/>
          <w:lang w:val="ro-RO"/>
        </w:rPr>
        <w:t>I</w:t>
      </w:r>
    </w:p>
    <w:p w:rsidR="00597E3B" w:rsidRPr="00597E3B" w:rsidRDefault="00AF3213" w:rsidP="00AF3213">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 xml:space="preserve">GUVERNUL REPUBLICII </w:t>
      </w:r>
      <w:r>
        <w:rPr>
          <w:rFonts w:ascii="Times New Roman" w:hAnsi="Times New Roman" w:cs="Times New Roman"/>
          <w:b/>
          <w:sz w:val="24"/>
          <w:szCs w:val="24"/>
          <w:lang w:val="ro-RO"/>
        </w:rPr>
        <w:t>ARMENIA</w:t>
      </w:r>
    </w:p>
    <w:p w:rsidR="00597E3B" w:rsidRDefault="00AF3213" w:rsidP="00AF3213">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PRIVIND COOPERAREA ÎN DOMENIUL EDUCAȚIEI ȘI ȘTIINȚEI</w:t>
      </w:r>
    </w:p>
    <w:p w:rsidR="00AF3213" w:rsidRDefault="00AF3213" w:rsidP="00AF3213">
      <w:pPr>
        <w:spacing w:after="0" w:line="360" w:lineRule="auto"/>
        <w:jc w:val="center"/>
        <w:rPr>
          <w:rFonts w:ascii="Times New Roman" w:hAnsi="Times New Roman" w:cs="Times New Roman"/>
          <w:b/>
          <w:sz w:val="24"/>
          <w:szCs w:val="24"/>
          <w:lang w:val="ro-RO"/>
        </w:rPr>
      </w:pPr>
    </w:p>
    <w:p w:rsidR="00597E3B" w:rsidRDefault="00597E3B" w:rsidP="00597E3B">
      <w:pPr>
        <w:spacing w:after="0"/>
        <w:jc w:val="both"/>
        <w:rPr>
          <w:rFonts w:ascii="Times New Roman" w:hAnsi="Times New Roman" w:cs="Times New Roman"/>
          <w:b/>
          <w:sz w:val="24"/>
          <w:szCs w:val="24"/>
          <w:lang w:val="ro-RO"/>
        </w:rPr>
      </w:pPr>
    </w:p>
    <w:p w:rsidR="00597E3B" w:rsidRDefault="00597E3B" w:rsidP="009262F4">
      <w:pPr>
        <w:spacing w:after="0" w:line="360" w:lineRule="auto"/>
        <w:ind w:firstLine="567"/>
        <w:jc w:val="both"/>
        <w:rPr>
          <w:rFonts w:ascii="Times New Roman" w:hAnsi="Times New Roman" w:cs="Times New Roman"/>
          <w:sz w:val="24"/>
          <w:szCs w:val="24"/>
          <w:lang w:val="ro-RO"/>
        </w:rPr>
      </w:pPr>
      <w:r w:rsidRPr="00597E3B">
        <w:rPr>
          <w:rFonts w:ascii="Times New Roman" w:hAnsi="Times New Roman" w:cs="Times New Roman"/>
          <w:sz w:val="24"/>
          <w:szCs w:val="24"/>
          <w:lang w:val="ro-RO"/>
        </w:rPr>
        <w:t>Guvernul Republicii Moldova și Guvernul Republicii Armenia (denumite în continuare „Părți”)</w:t>
      </w:r>
      <w:r>
        <w:rPr>
          <w:rFonts w:ascii="Times New Roman" w:hAnsi="Times New Roman" w:cs="Times New Roman"/>
          <w:sz w:val="24"/>
          <w:szCs w:val="24"/>
          <w:lang w:val="ro-RO"/>
        </w:rPr>
        <w:t>,</w:t>
      </w:r>
    </w:p>
    <w:p w:rsidR="00597E3B" w:rsidRDefault="00597E3B" w:rsidP="009262F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urmărind necesitatea dezvoltării și consolidării relațiil</w:t>
      </w:r>
      <w:r w:rsidR="003B1AA9">
        <w:rPr>
          <w:rFonts w:ascii="Times New Roman" w:hAnsi="Times New Roman" w:cs="Times New Roman"/>
          <w:sz w:val="24"/>
          <w:szCs w:val="24"/>
          <w:lang w:val="ro-RO"/>
        </w:rPr>
        <w:t>or</w:t>
      </w:r>
      <w:r>
        <w:rPr>
          <w:rFonts w:ascii="Times New Roman" w:hAnsi="Times New Roman" w:cs="Times New Roman"/>
          <w:sz w:val="24"/>
          <w:szCs w:val="24"/>
          <w:lang w:val="ro-RO"/>
        </w:rPr>
        <w:t xml:space="preserve"> existente între cele două țări,</w:t>
      </w:r>
      <w:r w:rsidR="000009F7">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avînd</w:t>
      </w:r>
      <w:proofErr w:type="spellEnd"/>
      <w:r>
        <w:rPr>
          <w:rFonts w:ascii="Times New Roman" w:hAnsi="Times New Roman" w:cs="Times New Roman"/>
          <w:sz w:val="24"/>
          <w:szCs w:val="24"/>
          <w:lang w:val="ro-RO"/>
        </w:rPr>
        <w:t xml:space="preserve"> drept scop dezvoltarea și intensificarea co</w:t>
      </w:r>
      <w:r w:rsidR="002625F0">
        <w:rPr>
          <w:rFonts w:ascii="Times New Roman" w:hAnsi="Times New Roman" w:cs="Times New Roman"/>
          <w:sz w:val="24"/>
          <w:szCs w:val="24"/>
          <w:lang w:val="ro-RO"/>
        </w:rPr>
        <w:t xml:space="preserve">operării în domeniul educației </w:t>
      </w:r>
      <w:r>
        <w:rPr>
          <w:rFonts w:ascii="Times New Roman" w:hAnsi="Times New Roman" w:cs="Times New Roman"/>
          <w:sz w:val="24"/>
          <w:szCs w:val="24"/>
          <w:lang w:val="ro-RO"/>
        </w:rPr>
        <w:t>și științei,</w:t>
      </w:r>
      <w:r w:rsidR="000009F7">
        <w:rPr>
          <w:rFonts w:ascii="Times New Roman" w:hAnsi="Times New Roman" w:cs="Times New Roman"/>
          <w:sz w:val="24"/>
          <w:szCs w:val="24"/>
          <w:lang w:val="ro-RO"/>
        </w:rPr>
        <w:t xml:space="preserve"> </w:t>
      </w:r>
      <w:r>
        <w:rPr>
          <w:rFonts w:ascii="Times New Roman" w:hAnsi="Times New Roman" w:cs="Times New Roman"/>
          <w:sz w:val="24"/>
          <w:szCs w:val="24"/>
          <w:lang w:val="ro-RO"/>
        </w:rPr>
        <w:t>au convenit asupra următoarelor</w:t>
      </w:r>
      <w:r w:rsidR="00D552A6">
        <w:rPr>
          <w:rFonts w:ascii="Times New Roman" w:hAnsi="Times New Roman" w:cs="Times New Roman"/>
          <w:sz w:val="24"/>
          <w:szCs w:val="24"/>
          <w:lang w:val="ro-RO"/>
        </w:rPr>
        <w:t xml:space="preserve"> acțiuni de cooperare</w:t>
      </w:r>
      <w:r>
        <w:rPr>
          <w:rFonts w:ascii="Times New Roman" w:hAnsi="Times New Roman" w:cs="Times New Roman"/>
          <w:sz w:val="24"/>
          <w:szCs w:val="24"/>
          <w:lang w:val="ro-RO"/>
        </w:rPr>
        <w:t>:</w:t>
      </w:r>
    </w:p>
    <w:p w:rsidR="00597E3B" w:rsidRDefault="00597E3B" w:rsidP="00467E3E">
      <w:pPr>
        <w:spacing w:after="0" w:line="360" w:lineRule="auto"/>
        <w:jc w:val="both"/>
        <w:rPr>
          <w:rFonts w:ascii="Times New Roman" w:hAnsi="Times New Roman" w:cs="Times New Roman"/>
          <w:sz w:val="24"/>
          <w:szCs w:val="24"/>
          <w:lang w:val="ro-RO"/>
        </w:rPr>
      </w:pPr>
    </w:p>
    <w:p w:rsidR="00597E3B" w:rsidRDefault="00597E3B" w:rsidP="00467E3E">
      <w:pPr>
        <w:spacing w:after="0" w:line="360" w:lineRule="auto"/>
        <w:jc w:val="center"/>
        <w:rPr>
          <w:rFonts w:ascii="Times New Roman" w:hAnsi="Times New Roman" w:cs="Times New Roman"/>
          <w:b/>
          <w:sz w:val="24"/>
          <w:szCs w:val="24"/>
          <w:lang w:val="ro-RO"/>
        </w:rPr>
      </w:pPr>
      <w:r w:rsidRPr="00597E3B">
        <w:rPr>
          <w:rFonts w:ascii="Times New Roman" w:hAnsi="Times New Roman" w:cs="Times New Roman"/>
          <w:b/>
          <w:sz w:val="24"/>
          <w:szCs w:val="24"/>
          <w:lang w:val="ro-RO"/>
        </w:rPr>
        <w:t>Articolul 1</w:t>
      </w:r>
    </w:p>
    <w:p w:rsidR="00597E3B" w:rsidRDefault="00597E3B" w:rsidP="009262F4">
      <w:pPr>
        <w:spacing w:after="0" w:line="360" w:lineRule="auto"/>
        <w:ind w:firstLine="567"/>
        <w:jc w:val="both"/>
        <w:rPr>
          <w:rFonts w:ascii="Times New Roman" w:hAnsi="Times New Roman" w:cs="Times New Roman"/>
          <w:sz w:val="24"/>
          <w:szCs w:val="24"/>
          <w:lang w:val="ro-RO"/>
        </w:rPr>
      </w:pPr>
      <w:r w:rsidRPr="006B516A">
        <w:rPr>
          <w:rFonts w:ascii="Times New Roman" w:hAnsi="Times New Roman" w:cs="Times New Roman"/>
          <w:sz w:val="24"/>
          <w:szCs w:val="24"/>
          <w:lang w:val="ro-RO"/>
        </w:rPr>
        <w:t xml:space="preserve">Părțile </w:t>
      </w:r>
      <w:r w:rsidR="006B516A">
        <w:rPr>
          <w:rFonts w:ascii="Times New Roman" w:hAnsi="Times New Roman" w:cs="Times New Roman"/>
          <w:sz w:val="24"/>
          <w:szCs w:val="24"/>
          <w:lang w:val="ro-RO"/>
        </w:rPr>
        <w:t>acceptă</w:t>
      </w:r>
      <w:r w:rsidRPr="006B516A">
        <w:rPr>
          <w:rFonts w:ascii="Times New Roman" w:hAnsi="Times New Roman" w:cs="Times New Roman"/>
          <w:sz w:val="24"/>
          <w:szCs w:val="24"/>
          <w:lang w:val="ro-RO"/>
        </w:rPr>
        <w:t xml:space="preserve"> să </w:t>
      </w:r>
      <w:r w:rsidR="006B516A">
        <w:rPr>
          <w:rFonts w:ascii="Times New Roman" w:hAnsi="Times New Roman" w:cs="Times New Roman"/>
          <w:sz w:val="24"/>
          <w:szCs w:val="24"/>
          <w:lang w:val="ro-RO"/>
        </w:rPr>
        <w:t>coopereze</w:t>
      </w:r>
      <w:r w:rsidRPr="006B516A">
        <w:rPr>
          <w:rFonts w:ascii="Times New Roman" w:hAnsi="Times New Roman" w:cs="Times New Roman"/>
          <w:sz w:val="24"/>
          <w:szCs w:val="24"/>
          <w:lang w:val="ro-RO"/>
        </w:rPr>
        <w:t xml:space="preserve"> în domeniul educației și științei în conformitate cu prezentul Acord</w:t>
      </w:r>
      <w:r w:rsidR="006B516A">
        <w:rPr>
          <w:rFonts w:ascii="Times New Roman" w:hAnsi="Times New Roman" w:cs="Times New Roman"/>
          <w:sz w:val="24"/>
          <w:szCs w:val="24"/>
          <w:lang w:val="ro-RO"/>
        </w:rPr>
        <w:t>, precum și cu legislația națională a țărilor lor și a normelor existente ale dreptului internațional.</w:t>
      </w:r>
    </w:p>
    <w:p w:rsidR="006B516A" w:rsidRDefault="006B516A" w:rsidP="00467E3E">
      <w:pPr>
        <w:spacing w:after="0" w:line="360" w:lineRule="auto"/>
        <w:jc w:val="both"/>
        <w:rPr>
          <w:rFonts w:ascii="Times New Roman" w:hAnsi="Times New Roman" w:cs="Times New Roman"/>
          <w:sz w:val="24"/>
          <w:szCs w:val="24"/>
          <w:lang w:val="ro-RO"/>
        </w:rPr>
      </w:pPr>
    </w:p>
    <w:p w:rsidR="006B516A" w:rsidRDefault="006B516A" w:rsidP="00467E3E">
      <w:pPr>
        <w:spacing w:after="0" w:line="360" w:lineRule="auto"/>
        <w:jc w:val="center"/>
        <w:rPr>
          <w:rFonts w:ascii="Times New Roman" w:hAnsi="Times New Roman" w:cs="Times New Roman"/>
          <w:b/>
          <w:sz w:val="24"/>
          <w:szCs w:val="24"/>
          <w:lang w:val="ro-RO"/>
        </w:rPr>
      </w:pPr>
      <w:r w:rsidRPr="006B516A">
        <w:rPr>
          <w:rFonts w:ascii="Times New Roman" w:hAnsi="Times New Roman" w:cs="Times New Roman"/>
          <w:b/>
          <w:sz w:val="24"/>
          <w:szCs w:val="24"/>
          <w:lang w:val="ro-RO"/>
        </w:rPr>
        <w:t>Articolul 2</w:t>
      </w:r>
    </w:p>
    <w:p w:rsidR="006B516A" w:rsidRPr="003B1AA9" w:rsidRDefault="006B516A" w:rsidP="009262F4">
      <w:pPr>
        <w:spacing w:after="0" w:line="360" w:lineRule="auto"/>
        <w:ind w:firstLine="567"/>
        <w:jc w:val="both"/>
        <w:rPr>
          <w:rFonts w:ascii="Times New Roman" w:hAnsi="Times New Roman" w:cs="Times New Roman"/>
          <w:sz w:val="24"/>
          <w:szCs w:val="24"/>
          <w:lang w:val="ro-RO"/>
        </w:rPr>
      </w:pPr>
      <w:r w:rsidRPr="003B1AA9">
        <w:rPr>
          <w:rFonts w:ascii="Times New Roman" w:hAnsi="Times New Roman" w:cs="Times New Roman"/>
          <w:sz w:val="24"/>
          <w:szCs w:val="24"/>
          <w:lang w:val="ro-RO"/>
        </w:rPr>
        <w:t xml:space="preserve">Părțile consimt să favorizeze </w:t>
      </w:r>
      <w:r w:rsidR="00D552A6">
        <w:rPr>
          <w:rFonts w:ascii="Times New Roman" w:hAnsi="Times New Roman" w:cs="Times New Roman"/>
          <w:sz w:val="24"/>
          <w:szCs w:val="24"/>
          <w:lang w:val="ro-RO"/>
        </w:rPr>
        <w:t>stabilirea</w:t>
      </w:r>
      <w:r w:rsidR="003B1AA9" w:rsidRPr="003B1AA9">
        <w:rPr>
          <w:rFonts w:ascii="Times New Roman" w:hAnsi="Times New Roman" w:cs="Times New Roman"/>
          <w:sz w:val="24"/>
          <w:szCs w:val="24"/>
          <w:lang w:val="ro-RO"/>
        </w:rPr>
        <w:t xml:space="preserve"> și dezvoltarea </w:t>
      </w:r>
      <w:r w:rsidR="00D552A6">
        <w:rPr>
          <w:rFonts w:ascii="Times New Roman" w:hAnsi="Times New Roman" w:cs="Times New Roman"/>
          <w:sz w:val="24"/>
          <w:szCs w:val="24"/>
          <w:lang w:val="ro-RO"/>
        </w:rPr>
        <w:t xml:space="preserve">de </w:t>
      </w:r>
      <w:r w:rsidR="003B1AA9" w:rsidRPr="003B1AA9">
        <w:rPr>
          <w:rFonts w:ascii="Times New Roman" w:hAnsi="Times New Roman" w:cs="Times New Roman"/>
          <w:sz w:val="24"/>
          <w:szCs w:val="24"/>
          <w:lang w:val="ro-RO"/>
        </w:rPr>
        <w:t xml:space="preserve">relații directe </w:t>
      </w:r>
      <w:r w:rsidR="00D552A6">
        <w:rPr>
          <w:rFonts w:ascii="Times New Roman" w:hAnsi="Times New Roman" w:cs="Times New Roman"/>
          <w:sz w:val="24"/>
          <w:szCs w:val="24"/>
          <w:lang w:val="ro-RO"/>
        </w:rPr>
        <w:t>î</w:t>
      </w:r>
      <w:r w:rsidR="003B1AA9" w:rsidRPr="003B1AA9">
        <w:rPr>
          <w:rFonts w:ascii="Times New Roman" w:hAnsi="Times New Roman" w:cs="Times New Roman"/>
          <w:sz w:val="24"/>
          <w:szCs w:val="24"/>
          <w:lang w:val="ro-RO"/>
        </w:rPr>
        <w:t xml:space="preserve">ntre instituțiile de </w:t>
      </w:r>
      <w:proofErr w:type="spellStart"/>
      <w:r w:rsidR="003B1AA9" w:rsidRPr="003B1AA9">
        <w:rPr>
          <w:rFonts w:ascii="Times New Roman" w:hAnsi="Times New Roman" w:cs="Times New Roman"/>
          <w:sz w:val="24"/>
          <w:szCs w:val="24"/>
          <w:lang w:val="ro-RO"/>
        </w:rPr>
        <w:t>învățămînt</w:t>
      </w:r>
      <w:proofErr w:type="spellEnd"/>
      <w:r w:rsidR="003B1AA9" w:rsidRPr="003B1AA9">
        <w:rPr>
          <w:rFonts w:ascii="Times New Roman" w:hAnsi="Times New Roman" w:cs="Times New Roman"/>
          <w:sz w:val="24"/>
          <w:szCs w:val="24"/>
          <w:lang w:val="ro-RO"/>
        </w:rPr>
        <w:t xml:space="preserve"> secundar, </w:t>
      </w:r>
      <w:r w:rsidR="00D552A6">
        <w:rPr>
          <w:rFonts w:ascii="Times New Roman" w:hAnsi="Times New Roman" w:cs="Times New Roman"/>
          <w:sz w:val="24"/>
          <w:szCs w:val="24"/>
          <w:lang w:val="ro-RO"/>
        </w:rPr>
        <w:t>profesional</w:t>
      </w:r>
      <w:r w:rsidR="00D35B26">
        <w:rPr>
          <w:rFonts w:ascii="Times New Roman" w:hAnsi="Times New Roman" w:cs="Times New Roman"/>
          <w:sz w:val="24"/>
          <w:szCs w:val="24"/>
          <w:lang w:val="ro-RO"/>
        </w:rPr>
        <w:t xml:space="preserve">, superior și de cercetare </w:t>
      </w:r>
      <w:r w:rsidR="00D552A6">
        <w:rPr>
          <w:rFonts w:ascii="Times New Roman" w:hAnsi="Times New Roman" w:cs="Times New Roman"/>
          <w:sz w:val="24"/>
          <w:szCs w:val="24"/>
          <w:lang w:val="ro-RO"/>
        </w:rPr>
        <w:t>în sfera lor de competență</w:t>
      </w:r>
      <w:r w:rsidR="003B1AA9" w:rsidRPr="003B1AA9">
        <w:rPr>
          <w:rFonts w:ascii="Times New Roman" w:hAnsi="Times New Roman" w:cs="Times New Roman"/>
          <w:sz w:val="24"/>
          <w:szCs w:val="24"/>
          <w:lang w:val="ro-RO"/>
        </w:rPr>
        <w:t>.</w:t>
      </w:r>
    </w:p>
    <w:p w:rsidR="003B1AA9" w:rsidRDefault="003B1AA9" w:rsidP="00467E3E">
      <w:pPr>
        <w:spacing w:after="0" w:line="360" w:lineRule="auto"/>
        <w:jc w:val="both"/>
        <w:rPr>
          <w:rFonts w:ascii="Times New Roman" w:hAnsi="Times New Roman" w:cs="Times New Roman"/>
          <w:b/>
          <w:sz w:val="24"/>
          <w:szCs w:val="24"/>
          <w:lang w:val="ro-RO"/>
        </w:rPr>
      </w:pPr>
    </w:p>
    <w:p w:rsidR="003B1AA9" w:rsidRDefault="003B1AA9" w:rsidP="00467E3E">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Articolul 3</w:t>
      </w:r>
    </w:p>
    <w:p w:rsidR="00A3260E" w:rsidRDefault="00A3260E" w:rsidP="009262F4">
      <w:pPr>
        <w:spacing w:after="0" w:line="360" w:lineRule="auto"/>
        <w:ind w:firstLine="567"/>
        <w:jc w:val="both"/>
        <w:rPr>
          <w:rFonts w:ascii="Times New Roman" w:hAnsi="Times New Roman" w:cs="Times New Roman"/>
          <w:sz w:val="24"/>
          <w:szCs w:val="24"/>
          <w:lang w:val="ro-RO"/>
        </w:rPr>
      </w:pPr>
      <w:r w:rsidRPr="00A3260E">
        <w:rPr>
          <w:rFonts w:ascii="Times New Roman" w:hAnsi="Times New Roman" w:cs="Times New Roman"/>
          <w:sz w:val="24"/>
          <w:szCs w:val="24"/>
          <w:lang w:val="ro-RO"/>
        </w:rPr>
        <w:t xml:space="preserve">Părțile încurajează </w:t>
      </w:r>
      <w:r w:rsidR="008F61CB">
        <w:rPr>
          <w:rFonts w:ascii="Times New Roman" w:hAnsi="Times New Roman" w:cs="Times New Roman"/>
          <w:sz w:val="24"/>
          <w:szCs w:val="24"/>
          <w:lang w:val="ro-RO"/>
        </w:rPr>
        <w:t>desfășurarea</w:t>
      </w:r>
      <w:r w:rsidRPr="00A3260E">
        <w:rPr>
          <w:rFonts w:ascii="Times New Roman" w:hAnsi="Times New Roman" w:cs="Times New Roman"/>
          <w:sz w:val="24"/>
          <w:szCs w:val="24"/>
          <w:lang w:val="ro-RO"/>
        </w:rPr>
        <w:t xml:space="preserve"> program</w:t>
      </w:r>
      <w:r w:rsidR="00D35B26">
        <w:rPr>
          <w:rFonts w:ascii="Times New Roman" w:hAnsi="Times New Roman" w:cs="Times New Roman"/>
          <w:sz w:val="24"/>
          <w:szCs w:val="24"/>
          <w:lang w:val="ro-RO"/>
        </w:rPr>
        <w:t>elor de schimb pentru cadrele d</w:t>
      </w:r>
      <w:r w:rsidRPr="00A3260E">
        <w:rPr>
          <w:rFonts w:ascii="Times New Roman" w:hAnsi="Times New Roman" w:cs="Times New Roman"/>
          <w:sz w:val="24"/>
          <w:szCs w:val="24"/>
          <w:lang w:val="ro-RO"/>
        </w:rPr>
        <w:t xml:space="preserve">idactice și de cercetare, profesori, studenți și elevi, </w:t>
      </w:r>
      <w:r w:rsidR="00C56EDC">
        <w:rPr>
          <w:rFonts w:ascii="Times New Roman" w:hAnsi="Times New Roman" w:cs="Times New Roman"/>
          <w:sz w:val="24"/>
          <w:szCs w:val="24"/>
          <w:lang w:val="ro-RO"/>
        </w:rPr>
        <w:t xml:space="preserve">pentru a prezenta </w:t>
      </w:r>
      <w:r w:rsidRPr="00A3260E">
        <w:rPr>
          <w:rFonts w:ascii="Times New Roman" w:hAnsi="Times New Roman" w:cs="Times New Roman"/>
          <w:sz w:val="24"/>
          <w:szCs w:val="24"/>
          <w:lang w:val="ro-RO"/>
        </w:rPr>
        <w:t xml:space="preserve">una celeilalte experiența și realizările </w:t>
      </w:r>
      <w:r w:rsidR="00D552A6">
        <w:rPr>
          <w:rFonts w:ascii="Times New Roman" w:hAnsi="Times New Roman" w:cs="Times New Roman"/>
          <w:sz w:val="24"/>
          <w:szCs w:val="24"/>
          <w:lang w:val="ro-RO"/>
        </w:rPr>
        <w:t xml:space="preserve">instituțiilor de cercetare și </w:t>
      </w:r>
      <w:r w:rsidRPr="00A3260E">
        <w:rPr>
          <w:rFonts w:ascii="Times New Roman" w:hAnsi="Times New Roman" w:cs="Times New Roman"/>
          <w:sz w:val="24"/>
          <w:szCs w:val="24"/>
          <w:lang w:val="ro-RO"/>
        </w:rPr>
        <w:t xml:space="preserve">educaționale în domeniul educației </w:t>
      </w:r>
      <w:r>
        <w:rPr>
          <w:rFonts w:ascii="Times New Roman" w:hAnsi="Times New Roman" w:cs="Times New Roman"/>
          <w:sz w:val="24"/>
          <w:szCs w:val="24"/>
          <w:lang w:val="ro-RO"/>
        </w:rPr>
        <w:t>și cercetării.</w:t>
      </w:r>
    </w:p>
    <w:p w:rsidR="00BC63CB" w:rsidRPr="009262F4" w:rsidRDefault="0039102F" w:rsidP="009262F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Părțile</w:t>
      </w:r>
      <w:r w:rsidR="00E139E3">
        <w:rPr>
          <w:rFonts w:ascii="Times New Roman" w:hAnsi="Times New Roman" w:cs="Times New Roman"/>
          <w:sz w:val="24"/>
          <w:szCs w:val="24"/>
          <w:lang w:val="ro-RO"/>
        </w:rPr>
        <w:t>,</w:t>
      </w:r>
      <w:r w:rsidR="00E53F4A">
        <w:rPr>
          <w:rFonts w:ascii="Times New Roman" w:hAnsi="Times New Roman" w:cs="Times New Roman"/>
          <w:sz w:val="24"/>
          <w:szCs w:val="24"/>
          <w:lang w:val="ro-RO"/>
        </w:rPr>
        <w:t xml:space="preserve"> </w:t>
      </w:r>
      <w:r w:rsidR="00BC63CB">
        <w:rPr>
          <w:rFonts w:ascii="Times New Roman" w:hAnsi="Times New Roman" w:cs="Times New Roman"/>
          <w:sz w:val="24"/>
          <w:szCs w:val="24"/>
          <w:lang w:val="ro-RO"/>
        </w:rPr>
        <w:t>în fiecare an</w:t>
      </w:r>
      <w:r w:rsidR="00E139E3">
        <w:rPr>
          <w:rFonts w:ascii="Times New Roman" w:hAnsi="Times New Roman" w:cs="Times New Roman"/>
          <w:sz w:val="24"/>
          <w:szCs w:val="24"/>
          <w:lang w:val="ro-RO"/>
        </w:rPr>
        <w:t>,</w:t>
      </w:r>
      <w:r w:rsidR="00BC63CB">
        <w:rPr>
          <w:rFonts w:ascii="Times New Roman" w:hAnsi="Times New Roman" w:cs="Times New Roman"/>
          <w:sz w:val="24"/>
          <w:szCs w:val="24"/>
          <w:lang w:val="ro-RO"/>
        </w:rPr>
        <w:t xml:space="preserve"> vor </w:t>
      </w:r>
      <w:r w:rsidR="00D552A6">
        <w:rPr>
          <w:rFonts w:ascii="Times New Roman" w:hAnsi="Times New Roman" w:cs="Times New Roman"/>
          <w:sz w:val="24"/>
          <w:szCs w:val="24"/>
          <w:lang w:val="ro-RO"/>
        </w:rPr>
        <w:t>acorda</w:t>
      </w:r>
      <w:r w:rsidR="00BC63CB">
        <w:rPr>
          <w:rFonts w:ascii="Times New Roman" w:hAnsi="Times New Roman" w:cs="Times New Roman"/>
          <w:sz w:val="24"/>
          <w:szCs w:val="24"/>
          <w:lang w:val="ro-RO"/>
        </w:rPr>
        <w:t xml:space="preserve">, </w:t>
      </w:r>
      <w:r w:rsidR="00D552A6">
        <w:rPr>
          <w:rFonts w:ascii="Times New Roman" w:hAnsi="Times New Roman" w:cs="Times New Roman"/>
          <w:sz w:val="24"/>
          <w:szCs w:val="24"/>
          <w:lang w:val="ro-RO"/>
        </w:rPr>
        <w:t>pe</w:t>
      </w:r>
      <w:r w:rsidR="009262F4">
        <w:rPr>
          <w:rFonts w:ascii="Times New Roman" w:hAnsi="Times New Roman" w:cs="Times New Roman"/>
          <w:sz w:val="24"/>
          <w:szCs w:val="24"/>
          <w:lang w:val="ro-RO"/>
        </w:rPr>
        <w:t xml:space="preserve"> bază de reciprocitate, </w:t>
      </w:r>
      <w:r w:rsidR="00BC63CB" w:rsidRPr="009262F4">
        <w:rPr>
          <w:rFonts w:ascii="Times New Roman" w:hAnsi="Times New Roman" w:cs="Times New Roman"/>
          <w:sz w:val="24"/>
          <w:szCs w:val="24"/>
          <w:lang w:val="ro-RO"/>
        </w:rPr>
        <w:t>2 burse</w:t>
      </w:r>
      <w:r w:rsidR="00D552A6" w:rsidRPr="009262F4">
        <w:rPr>
          <w:rFonts w:ascii="Times New Roman" w:hAnsi="Times New Roman" w:cs="Times New Roman"/>
          <w:sz w:val="24"/>
          <w:szCs w:val="24"/>
          <w:lang w:val="ro-RO"/>
        </w:rPr>
        <w:t xml:space="preserve"> </w:t>
      </w:r>
      <w:r w:rsidRPr="009262F4">
        <w:rPr>
          <w:rFonts w:ascii="Times New Roman" w:hAnsi="Times New Roman" w:cs="Times New Roman"/>
          <w:sz w:val="24"/>
          <w:szCs w:val="24"/>
          <w:lang w:val="ro-RO"/>
        </w:rPr>
        <w:t>de studii</w:t>
      </w:r>
      <w:r w:rsidR="00601683" w:rsidRPr="009262F4">
        <w:rPr>
          <w:rFonts w:ascii="Times New Roman" w:hAnsi="Times New Roman" w:cs="Times New Roman"/>
          <w:sz w:val="24"/>
          <w:szCs w:val="24"/>
          <w:lang w:val="ro-RO"/>
        </w:rPr>
        <w:t xml:space="preserve"> la</w:t>
      </w:r>
      <w:r w:rsidRPr="009262F4">
        <w:rPr>
          <w:rFonts w:ascii="Times New Roman" w:hAnsi="Times New Roman" w:cs="Times New Roman"/>
          <w:sz w:val="24"/>
          <w:szCs w:val="24"/>
          <w:lang w:val="ro-RO"/>
        </w:rPr>
        <w:t xml:space="preserve"> ciclul II, </w:t>
      </w:r>
      <w:proofErr w:type="spellStart"/>
      <w:r w:rsidRPr="009262F4">
        <w:rPr>
          <w:rFonts w:ascii="Times New Roman" w:hAnsi="Times New Roman" w:cs="Times New Roman"/>
          <w:sz w:val="24"/>
          <w:szCs w:val="24"/>
          <w:lang w:val="ro-RO"/>
        </w:rPr>
        <w:t>învățămînt</w:t>
      </w:r>
      <w:proofErr w:type="spellEnd"/>
      <w:r w:rsidRPr="009262F4">
        <w:rPr>
          <w:rFonts w:ascii="Times New Roman" w:hAnsi="Times New Roman" w:cs="Times New Roman"/>
          <w:sz w:val="24"/>
          <w:szCs w:val="24"/>
          <w:lang w:val="ro-RO"/>
        </w:rPr>
        <w:t xml:space="preserve"> superior de master.</w:t>
      </w:r>
    </w:p>
    <w:p w:rsidR="00E52FB8" w:rsidRPr="00D35B26" w:rsidRDefault="00D35B26" w:rsidP="009262F4">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Termenele exacte și condițiile programelor de schimb vor fi reg</w:t>
      </w:r>
      <w:r w:rsidR="00FF1D8B">
        <w:rPr>
          <w:rFonts w:ascii="Times New Roman" w:hAnsi="Times New Roman" w:cs="Times New Roman"/>
          <w:sz w:val="24"/>
          <w:szCs w:val="24"/>
          <w:lang w:val="ro-RO"/>
        </w:rPr>
        <w:t xml:space="preserve">lementate </w:t>
      </w:r>
      <w:r>
        <w:rPr>
          <w:rFonts w:ascii="Times New Roman" w:hAnsi="Times New Roman" w:cs="Times New Roman"/>
          <w:sz w:val="24"/>
          <w:szCs w:val="24"/>
          <w:lang w:val="ro-RO"/>
        </w:rPr>
        <w:t xml:space="preserve">prin acorduri corespunzătoare între </w:t>
      </w:r>
      <w:r w:rsidR="009758A3">
        <w:rPr>
          <w:rFonts w:ascii="Times New Roman" w:hAnsi="Times New Roman" w:cs="Times New Roman"/>
          <w:sz w:val="24"/>
          <w:szCs w:val="24"/>
          <w:lang w:val="ro-RO"/>
        </w:rPr>
        <w:t>instituțiile</w:t>
      </w:r>
      <w:r>
        <w:rPr>
          <w:rFonts w:ascii="Times New Roman" w:hAnsi="Times New Roman" w:cs="Times New Roman"/>
          <w:sz w:val="24"/>
          <w:szCs w:val="24"/>
          <w:lang w:val="ro-RO"/>
        </w:rPr>
        <w:t xml:space="preserve"> și organizațiile interesate ale </w:t>
      </w:r>
      <w:r w:rsidR="0039102F">
        <w:rPr>
          <w:rFonts w:ascii="Times New Roman" w:hAnsi="Times New Roman" w:cs="Times New Roman"/>
          <w:sz w:val="24"/>
          <w:szCs w:val="24"/>
          <w:lang w:val="ro-RO"/>
        </w:rPr>
        <w:t>P</w:t>
      </w:r>
      <w:r>
        <w:rPr>
          <w:rFonts w:ascii="Times New Roman" w:hAnsi="Times New Roman" w:cs="Times New Roman"/>
          <w:sz w:val="24"/>
          <w:szCs w:val="24"/>
          <w:lang w:val="ro-RO"/>
        </w:rPr>
        <w:t>ărților.</w:t>
      </w:r>
    </w:p>
    <w:p w:rsidR="009A7C7E" w:rsidRDefault="009A7C7E" w:rsidP="009A7C7E">
      <w:pPr>
        <w:spacing w:after="0" w:line="360" w:lineRule="auto"/>
        <w:rPr>
          <w:rFonts w:ascii="Times New Roman" w:hAnsi="Times New Roman" w:cs="Times New Roman"/>
          <w:b/>
          <w:sz w:val="24"/>
          <w:szCs w:val="24"/>
          <w:lang w:val="ro-RO"/>
        </w:rPr>
      </w:pPr>
    </w:p>
    <w:p w:rsidR="00AF3213" w:rsidRDefault="00AF3213" w:rsidP="00467E3E">
      <w:pPr>
        <w:spacing w:after="0" w:line="360" w:lineRule="auto"/>
        <w:jc w:val="center"/>
        <w:rPr>
          <w:rFonts w:ascii="Times New Roman" w:hAnsi="Times New Roman" w:cs="Times New Roman"/>
          <w:b/>
          <w:sz w:val="24"/>
          <w:szCs w:val="24"/>
          <w:lang w:val="ro-RO"/>
        </w:rPr>
      </w:pPr>
    </w:p>
    <w:p w:rsidR="00A3260E" w:rsidRDefault="00A3260E" w:rsidP="00467E3E">
      <w:pPr>
        <w:spacing w:after="0" w:line="360" w:lineRule="auto"/>
        <w:jc w:val="center"/>
        <w:rPr>
          <w:rFonts w:ascii="Times New Roman" w:hAnsi="Times New Roman" w:cs="Times New Roman"/>
          <w:b/>
          <w:sz w:val="24"/>
          <w:szCs w:val="24"/>
          <w:lang w:val="ro-RO"/>
        </w:rPr>
      </w:pPr>
      <w:r w:rsidRPr="00A3260E">
        <w:rPr>
          <w:rFonts w:ascii="Times New Roman" w:hAnsi="Times New Roman" w:cs="Times New Roman"/>
          <w:b/>
          <w:sz w:val="24"/>
          <w:szCs w:val="24"/>
          <w:lang w:val="ro-RO"/>
        </w:rPr>
        <w:lastRenderedPageBreak/>
        <w:t>Articolul 4</w:t>
      </w:r>
    </w:p>
    <w:p w:rsidR="00A3260E" w:rsidRDefault="00D35B26" w:rsidP="00673BD7">
      <w:pPr>
        <w:spacing w:after="0" w:line="360" w:lineRule="auto"/>
        <w:ind w:firstLine="567"/>
        <w:jc w:val="both"/>
        <w:rPr>
          <w:rFonts w:ascii="Times New Roman" w:hAnsi="Times New Roman" w:cs="Times New Roman"/>
          <w:sz w:val="24"/>
          <w:szCs w:val="24"/>
          <w:lang w:val="ro-RO"/>
        </w:rPr>
      </w:pPr>
      <w:r w:rsidRPr="00D35B26">
        <w:rPr>
          <w:rFonts w:ascii="Times New Roman" w:hAnsi="Times New Roman" w:cs="Times New Roman"/>
          <w:sz w:val="24"/>
          <w:szCs w:val="24"/>
          <w:lang w:val="ro-RO"/>
        </w:rPr>
        <w:t xml:space="preserve">Părțile vor încuraja elaborarea și implementarea programelor </w:t>
      </w:r>
      <w:r w:rsidR="00101C21">
        <w:rPr>
          <w:rFonts w:ascii="Times New Roman" w:hAnsi="Times New Roman" w:cs="Times New Roman"/>
          <w:sz w:val="24"/>
          <w:szCs w:val="24"/>
          <w:lang w:val="ro-RO"/>
        </w:rPr>
        <w:t xml:space="preserve">și proiectelor </w:t>
      </w:r>
      <w:r w:rsidR="00D552A6">
        <w:rPr>
          <w:rFonts w:ascii="Times New Roman" w:hAnsi="Times New Roman" w:cs="Times New Roman"/>
          <w:sz w:val="24"/>
          <w:szCs w:val="24"/>
          <w:lang w:val="ro-RO"/>
        </w:rPr>
        <w:t xml:space="preserve">comune </w:t>
      </w:r>
      <w:r w:rsidRPr="00D35B26">
        <w:rPr>
          <w:rFonts w:ascii="Times New Roman" w:hAnsi="Times New Roman" w:cs="Times New Roman"/>
          <w:sz w:val="24"/>
          <w:szCs w:val="24"/>
          <w:lang w:val="ro-RO"/>
        </w:rPr>
        <w:t xml:space="preserve">de cercetare </w:t>
      </w:r>
      <w:r w:rsidR="00101C21">
        <w:rPr>
          <w:rFonts w:ascii="Times New Roman" w:hAnsi="Times New Roman" w:cs="Times New Roman"/>
          <w:sz w:val="24"/>
          <w:szCs w:val="24"/>
          <w:lang w:val="ro-RO"/>
        </w:rPr>
        <w:t xml:space="preserve">pentru a </w:t>
      </w:r>
      <w:r w:rsidRPr="00D35B26">
        <w:rPr>
          <w:rFonts w:ascii="Times New Roman" w:hAnsi="Times New Roman" w:cs="Times New Roman"/>
          <w:sz w:val="24"/>
          <w:szCs w:val="24"/>
          <w:lang w:val="ro-RO"/>
        </w:rPr>
        <w:t>dezvolta și intensifica cooper</w:t>
      </w:r>
      <w:r w:rsidR="00101C21">
        <w:rPr>
          <w:rFonts w:ascii="Times New Roman" w:hAnsi="Times New Roman" w:cs="Times New Roman"/>
          <w:sz w:val="24"/>
          <w:szCs w:val="24"/>
          <w:lang w:val="ro-RO"/>
        </w:rPr>
        <w:t xml:space="preserve">area </w:t>
      </w:r>
      <w:r w:rsidRPr="00D35B26">
        <w:rPr>
          <w:rFonts w:ascii="Times New Roman" w:hAnsi="Times New Roman" w:cs="Times New Roman"/>
          <w:sz w:val="24"/>
          <w:szCs w:val="24"/>
          <w:lang w:val="ro-RO"/>
        </w:rPr>
        <w:t>științific</w:t>
      </w:r>
      <w:r w:rsidR="00101C21">
        <w:rPr>
          <w:rFonts w:ascii="Times New Roman" w:hAnsi="Times New Roman" w:cs="Times New Roman"/>
          <w:sz w:val="24"/>
          <w:szCs w:val="24"/>
          <w:lang w:val="ro-RO"/>
        </w:rPr>
        <w:t xml:space="preserve">ă </w:t>
      </w:r>
      <w:r w:rsidR="00D552A6">
        <w:rPr>
          <w:rFonts w:ascii="Times New Roman" w:hAnsi="Times New Roman" w:cs="Times New Roman"/>
          <w:sz w:val="24"/>
          <w:szCs w:val="24"/>
          <w:lang w:val="ro-RO"/>
        </w:rPr>
        <w:t>î</w:t>
      </w:r>
      <w:r w:rsidRPr="00D35B26">
        <w:rPr>
          <w:rFonts w:ascii="Times New Roman" w:hAnsi="Times New Roman" w:cs="Times New Roman"/>
          <w:sz w:val="24"/>
          <w:szCs w:val="24"/>
          <w:lang w:val="ro-RO"/>
        </w:rPr>
        <w:t xml:space="preserve">ntre instituțiile </w:t>
      </w:r>
      <w:r w:rsidR="00FF1D8B">
        <w:rPr>
          <w:rFonts w:ascii="Times New Roman" w:hAnsi="Times New Roman" w:cs="Times New Roman"/>
          <w:sz w:val="24"/>
          <w:szCs w:val="24"/>
          <w:lang w:val="ro-RO"/>
        </w:rPr>
        <w:t>respective</w:t>
      </w:r>
      <w:r w:rsidR="00316335">
        <w:rPr>
          <w:rFonts w:ascii="Times New Roman" w:hAnsi="Times New Roman" w:cs="Times New Roman"/>
          <w:sz w:val="24"/>
          <w:szCs w:val="24"/>
          <w:lang w:val="ro-RO"/>
        </w:rPr>
        <w:t>.</w:t>
      </w:r>
    </w:p>
    <w:p w:rsidR="008F61CB" w:rsidRDefault="008F61CB" w:rsidP="00467E3E">
      <w:pPr>
        <w:spacing w:after="0" w:line="360" w:lineRule="auto"/>
        <w:jc w:val="center"/>
        <w:rPr>
          <w:rFonts w:ascii="Times New Roman" w:hAnsi="Times New Roman" w:cs="Times New Roman"/>
          <w:sz w:val="24"/>
          <w:szCs w:val="24"/>
          <w:lang w:val="ro-RO"/>
        </w:rPr>
      </w:pPr>
    </w:p>
    <w:p w:rsidR="00316335" w:rsidRPr="00316335" w:rsidRDefault="00316335" w:rsidP="00467E3E">
      <w:pPr>
        <w:spacing w:after="0" w:line="360" w:lineRule="auto"/>
        <w:jc w:val="center"/>
        <w:rPr>
          <w:rFonts w:ascii="Times New Roman" w:hAnsi="Times New Roman" w:cs="Times New Roman"/>
          <w:b/>
          <w:sz w:val="24"/>
          <w:szCs w:val="24"/>
          <w:lang w:val="ro-RO"/>
        </w:rPr>
      </w:pPr>
      <w:r w:rsidRPr="00316335">
        <w:rPr>
          <w:rFonts w:ascii="Times New Roman" w:hAnsi="Times New Roman" w:cs="Times New Roman"/>
          <w:b/>
          <w:sz w:val="24"/>
          <w:szCs w:val="24"/>
          <w:lang w:val="ro-RO"/>
        </w:rPr>
        <w:t>Articolul 5</w:t>
      </w:r>
    </w:p>
    <w:p w:rsidR="00316335" w:rsidRDefault="00316335" w:rsidP="00467E3E">
      <w:pPr>
        <w:spacing w:after="0" w:line="360" w:lineRule="auto"/>
        <w:jc w:val="both"/>
        <w:rPr>
          <w:rFonts w:ascii="Times New Roman" w:hAnsi="Times New Roman" w:cs="Times New Roman"/>
          <w:sz w:val="24"/>
          <w:szCs w:val="24"/>
          <w:lang w:val="ro-RO"/>
        </w:rPr>
      </w:pPr>
    </w:p>
    <w:p w:rsidR="00834905" w:rsidRDefault="00316335" w:rsidP="00673BD7">
      <w:pPr>
        <w:spacing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Părțile vor favoriza studierea și predarea limbii, literaturii, istoriei și culturii celeilalte țări în instituțiile lor educaționale și vor s</w:t>
      </w:r>
      <w:r w:rsidR="00D552A6">
        <w:rPr>
          <w:rFonts w:ascii="Times New Roman" w:hAnsi="Times New Roman" w:cs="Times New Roman"/>
          <w:sz w:val="24"/>
          <w:szCs w:val="24"/>
          <w:lang w:val="ro-RO"/>
        </w:rPr>
        <w:t>prijini</w:t>
      </w:r>
      <w:r>
        <w:rPr>
          <w:rFonts w:ascii="Times New Roman" w:hAnsi="Times New Roman" w:cs="Times New Roman"/>
          <w:sz w:val="24"/>
          <w:szCs w:val="24"/>
          <w:lang w:val="ro-RO"/>
        </w:rPr>
        <w:t xml:space="preserve">, în măsura posibilităților, schimbul de specialiști, </w:t>
      </w:r>
      <w:r w:rsidR="00BC7146">
        <w:rPr>
          <w:rFonts w:ascii="Times New Roman" w:hAnsi="Times New Roman" w:cs="Times New Roman"/>
          <w:sz w:val="24"/>
          <w:szCs w:val="24"/>
          <w:lang w:val="ro-RO"/>
        </w:rPr>
        <w:t>materiale metodice și manuale.</w:t>
      </w:r>
    </w:p>
    <w:p w:rsidR="00316335" w:rsidRDefault="00316335" w:rsidP="00467E3E">
      <w:pPr>
        <w:spacing w:line="360" w:lineRule="auto"/>
        <w:jc w:val="center"/>
        <w:rPr>
          <w:rFonts w:ascii="Times New Roman" w:hAnsi="Times New Roman" w:cs="Times New Roman"/>
          <w:b/>
          <w:sz w:val="24"/>
          <w:szCs w:val="24"/>
          <w:lang w:val="ro-RO"/>
        </w:rPr>
      </w:pPr>
      <w:r w:rsidRPr="00316335">
        <w:rPr>
          <w:rFonts w:ascii="Times New Roman" w:hAnsi="Times New Roman" w:cs="Times New Roman"/>
          <w:b/>
          <w:sz w:val="24"/>
          <w:szCs w:val="24"/>
          <w:lang w:val="ro-RO"/>
        </w:rPr>
        <w:t>Articolul 6</w:t>
      </w:r>
    </w:p>
    <w:p w:rsidR="00316335" w:rsidRDefault="00D552A6" w:rsidP="009262F4">
      <w:pPr>
        <w:spacing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w:t>
      </w:r>
      <w:r w:rsidR="00316335" w:rsidRPr="00316335">
        <w:rPr>
          <w:rFonts w:ascii="Times New Roman" w:hAnsi="Times New Roman" w:cs="Times New Roman"/>
          <w:sz w:val="24"/>
          <w:szCs w:val="24"/>
          <w:lang w:val="ro-RO"/>
        </w:rPr>
        <w:t>necesitate</w:t>
      </w:r>
      <w:r w:rsidR="00316335">
        <w:rPr>
          <w:rFonts w:ascii="Times New Roman" w:hAnsi="Times New Roman" w:cs="Times New Roman"/>
          <w:sz w:val="24"/>
          <w:szCs w:val="24"/>
          <w:lang w:val="ro-RO"/>
        </w:rPr>
        <w:t xml:space="preserve">, Părțile vor organiza schimb de delegații în </w:t>
      </w:r>
      <w:r>
        <w:rPr>
          <w:rFonts w:ascii="Times New Roman" w:hAnsi="Times New Roman" w:cs="Times New Roman"/>
          <w:sz w:val="24"/>
          <w:szCs w:val="24"/>
          <w:lang w:val="ro-RO"/>
        </w:rPr>
        <w:t xml:space="preserve">vederea </w:t>
      </w:r>
      <w:r w:rsidR="00316335">
        <w:rPr>
          <w:rFonts w:ascii="Times New Roman" w:hAnsi="Times New Roman" w:cs="Times New Roman"/>
          <w:sz w:val="24"/>
          <w:szCs w:val="24"/>
          <w:lang w:val="ro-RO"/>
        </w:rPr>
        <w:t>consolidării relațiilor, schimb</w:t>
      </w:r>
      <w:r>
        <w:rPr>
          <w:rFonts w:ascii="Times New Roman" w:hAnsi="Times New Roman" w:cs="Times New Roman"/>
          <w:sz w:val="24"/>
          <w:szCs w:val="24"/>
          <w:lang w:val="ro-RO"/>
        </w:rPr>
        <w:t>ului</w:t>
      </w:r>
      <w:r w:rsidR="00101C21">
        <w:rPr>
          <w:rFonts w:ascii="Times New Roman" w:hAnsi="Times New Roman" w:cs="Times New Roman"/>
          <w:sz w:val="24"/>
          <w:szCs w:val="24"/>
          <w:lang w:val="ro-RO"/>
        </w:rPr>
        <w:t xml:space="preserve"> </w:t>
      </w:r>
      <w:r w:rsidR="00316335">
        <w:rPr>
          <w:rFonts w:ascii="Times New Roman" w:hAnsi="Times New Roman" w:cs="Times New Roman"/>
          <w:sz w:val="24"/>
          <w:szCs w:val="24"/>
          <w:lang w:val="ro-RO"/>
        </w:rPr>
        <w:t xml:space="preserve">de experiență de lucru, </w:t>
      </w:r>
      <w:r>
        <w:rPr>
          <w:rFonts w:ascii="Times New Roman" w:hAnsi="Times New Roman" w:cs="Times New Roman"/>
          <w:sz w:val="24"/>
          <w:szCs w:val="24"/>
          <w:lang w:val="ro-RO"/>
        </w:rPr>
        <w:t xml:space="preserve">organizării de </w:t>
      </w:r>
      <w:r w:rsidR="00316335">
        <w:rPr>
          <w:rFonts w:ascii="Times New Roman" w:hAnsi="Times New Roman" w:cs="Times New Roman"/>
          <w:sz w:val="24"/>
          <w:szCs w:val="24"/>
          <w:lang w:val="ro-RO"/>
        </w:rPr>
        <w:t>discuții asupra problemelor legate de dezvoltarea cooperării, precum și conferințe pentru implementarea prezentului Acord.</w:t>
      </w:r>
    </w:p>
    <w:p w:rsidR="008F61CB" w:rsidRPr="009758A3" w:rsidRDefault="008F61CB" w:rsidP="00467E3E">
      <w:pPr>
        <w:spacing w:line="360" w:lineRule="auto"/>
        <w:jc w:val="both"/>
        <w:rPr>
          <w:rFonts w:ascii="Times New Roman" w:hAnsi="Times New Roman" w:cs="Times New Roman"/>
          <w:sz w:val="16"/>
          <w:szCs w:val="16"/>
          <w:lang w:val="ro-RO"/>
        </w:rPr>
      </w:pPr>
    </w:p>
    <w:p w:rsidR="00316335" w:rsidRDefault="00316335" w:rsidP="00467E3E">
      <w:pPr>
        <w:spacing w:line="360" w:lineRule="auto"/>
        <w:jc w:val="center"/>
        <w:rPr>
          <w:rFonts w:ascii="Times New Roman" w:hAnsi="Times New Roman" w:cs="Times New Roman"/>
          <w:b/>
          <w:sz w:val="24"/>
          <w:szCs w:val="24"/>
          <w:lang w:val="ro-RO"/>
        </w:rPr>
      </w:pPr>
      <w:r w:rsidRPr="00316335">
        <w:rPr>
          <w:rFonts w:ascii="Times New Roman" w:hAnsi="Times New Roman" w:cs="Times New Roman"/>
          <w:b/>
          <w:sz w:val="24"/>
          <w:szCs w:val="24"/>
          <w:lang w:val="ro-RO"/>
        </w:rPr>
        <w:t>Articolul 7</w:t>
      </w:r>
    </w:p>
    <w:p w:rsidR="00316335" w:rsidRDefault="00316335" w:rsidP="009262F4">
      <w:pPr>
        <w:spacing w:line="360" w:lineRule="auto"/>
        <w:ind w:firstLine="567"/>
        <w:jc w:val="both"/>
        <w:rPr>
          <w:rFonts w:ascii="Times New Roman" w:hAnsi="Times New Roman" w:cs="Times New Roman"/>
          <w:sz w:val="24"/>
          <w:szCs w:val="24"/>
          <w:lang w:val="ro-RO"/>
        </w:rPr>
      </w:pPr>
      <w:r w:rsidRPr="00B91031">
        <w:rPr>
          <w:rFonts w:ascii="Times New Roman" w:hAnsi="Times New Roman" w:cs="Times New Roman"/>
          <w:sz w:val="24"/>
          <w:szCs w:val="24"/>
          <w:lang w:val="ro-RO"/>
        </w:rPr>
        <w:t>Părțile vor încuraja elaborarea și implementarea unor p</w:t>
      </w:r>
      <w:r w:rsidR="0039102F">
        <w:rPr>
          <w:rFonts w:ascii="Times New Roman" w:hAnsi="Times New Roman" w:cs="Times New Roman"/>
          <w:sz w:val="24"/>
          <w:szCs w:val="24"/>
          <w:lang w:val="ro-RO"/>
        </w:rPr>
        <w:t xml:space="preserve">roiecte </w:t>
      </w:r>
      <w:r w:rsidR="007E3AC9">
        <w:rPr>
          <w:rFonts w:ascii="Times New Roman" w:hAnsi="Times New Roman" w:cs="Times New Roman"/>
          <w:sz w:val="24"/>
          <w:szCs w:val="24"/>
          <w:lang w:val="ro-RO"/>
        </w:rPr>
        <w:t xml:space="preserve">corespunzătoare </w:t>
      </w:r>
      <w:r w:rsidR="00B91031" w:rsidRPr="00B91031">
        <w:rPr>
          <w:rFonts w:ascii="Times New Roman" w:hAnsi="Times New Roman" w:cs="Times New Roman"/>
          <w:sz w:val="24"/>
          <w:szCs w:val="24"/>
          <w:lang w:val="ro-RO"/>
        </w:rPr>
        <w:t>pentru realizarea prezentului Acord.</w:t>
      </w:r>
    </w:p>
    <w:p w:rsidR="009262F4" w:rsidRDefault="009262F4" w:rsidP="009262F4">
      <w:pPr>
        <w:spacing w:line="360" w:lineRule="auto"/>
        <w:jc w:val="center"/>
        <w:rPr>
          <w:rFonts w:ascii="Times New Roman" w:hAnsi="Times New Roman" w:cs="Times New Roman"/>
          <w:b/>
          <w:sz w:val="24"/>
          <w:szCs w:val="24"/>
          <w:lang w:val="ro-RO"/>
        </w:rPr>
      </w:pPr>
      <w:r w:rsidRPr="009262F4">
        <w:rPr>
          <w:rFonts w:ascii="Times New Roman" w:hAnsi="Times New Roman" w:cs="Times New Roman"/>
          <w:b/>
          <w:sz w:val="24"/>
          <w:szCs w:val="24"/>
          <w:lang w:val="ro-RO"/>
        </w:rPr>
        <w:t>Articolul 8</w:t>
      </w:r>
    </w:p>
    <w:p w:rsidR="009262F4" w:rsidRPr="009262F4" w:rsidRDefault="009262F4" w:rsidP="009262F4">
      <w:pPr>
        <w:spacing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Asigurarea financiară a activităților prevăzute în prezentul Acord se va realiza în limita disponibilităților financiare ale Părților.</w:t>
      </w:r>
    </w:p>
    <w:p w:rsidR="00B91031" w:rsidRDefault="00B91031" w:rsidP="00467E3E">
      <w:pPr>
        <w:spacing w:line="360" w:lineRule="auto"/>
        <w:jc w:val="both"/>
        <w:rPr>
          <w:rFonts w:ascii="Times New Roman" w:hAnsi="Times New Roman" w:cs="Times New Roman"/>
          <w:sz w:val="24"/>
          <w:szCs w:val="24"/>
          <w:lang w:val="ro-RO"/>
        </w:rPr>
      </w:pPr>
    </w:p>
    <w:p w:rsidR="00B91031" w:rsidRDefault="00B91031" w:rsidP="00467E3E">
      <w:pPr>
        <w:spacing w:line="360" w:lineRule="auto"/>
        <w:jc w:val="center"/>
        <w:rPr>
          <w:rFonts w:ascii="Times New Roman" w:hAnsi="Times New Roman" w:cs="Times New Roman"/>
          <w:b/>
          <w:sz w:val="24"/>
          <w:szCs w:val="24"/>
          <w:lang w:val="ro-RO"/>
        </w:rPr>
      </w:pPr>
      <w:r w:rsidRPr="00B91031">
        <w:rPr>
          <w:rFonts w:ascii="Times New Roman" w:hAnsi="Times New Roman" w:cs="Times New Roman"/>
          <w:b/>
          <w:sz w:val="24"/>
          <w:szCs w:val="24"/>
          <w:lang w:val="ro-RO"/>
        </w:rPr>
        <w:t xml:space="preserve">Articolul </w:t>
      </w:r>
      <w:r w:rsidR="009262F4">
        <w:rPr>
          <w:rFonts w:ascii="Times New Roman" w:hAnsi="Times New Roman" w:cs="Times New Roman"/>
          <w:b/>
          <w:sz w:val="24"/>
          <w:szCs w:val="24"/>
          <w:lang w:val="ro-RO"/>
        </w:rPr>
        <w:t>9</w:t>
      </w:r>
    </w:p>
    <w:p w:rsidR="00B91031" w:rsidRDefault="00B91031" w:rsidP="00673BD7">
      <w:pPr>
        <w:spacing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Părțile pot </w:t>
      </w:r>
      <w:r w:rsidR="005A268C">
        <w:rPr>
          <w:rFonts w:ascii="Times New Roman" w:hAnsi="Times New Roman" w:cs="Times New Roman"/>
          <w:sz w:val="24"/>
          <w:szCs w:val="24"/>
          <w:lang w:val="ro-RO"/>
        </w:rPr>
        <w:t>amenda</w:t>
      </w:r>
      <w:r w:rsidR="0035219B">
        <w:rPr>
          <w:rFonts w:ascii="Times New Roman" w:hAnsi="Times New Roman" w:cs="Times New Roman"/>
          <w:sz w:val="24"/>
          <w:szCs w:val="24"/>
          <w:lang w:val="ro-RO"/>
        </w:rPr>
        <w:t xml:space="preserve">, prin înțelegere mutuală, </w:t>
      </w:r>
      <w:r>
        <w:rPr>
          <w:rFonts w:ascii="Times New Roman" w:hAnsi="Times New Roman" w:cs="Times New Roman"/>
          <w:sz w:val="24"/>
          <w:szCs w:val="24"/>
          <w:lang w:val="ro-RO"/>
        </w:rPr>
        <w:t>prezentul</w:t>
      </w:r>
      <w:r w:rsidR="005A268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Acord prin protocoale separate care vor intra în vigoare în conformitate cu </w:t>
      </w:r>
      <w:r w:rsidR="0039102F">
        <w:rPr>
          <w:rFonts w:ascii="Times New Roman" w:hAnsi="Times New Roman" w:cs="Times New Roman"/>
          <w:sz w:val="24"/>
          <w:szCs w:val="24"/>
          <w:lang w:val="ro-RO"/>
        </w:rPr>
        <w:t xml:space="preserve">prevederile </w:t>
      </w:r>
      <w:r w:rsidR="00E63B0D">
        <w:rPr>
          <w:rFonts w:ascii="Times New Roman" w:hAnsi="Times New Roman" w:cs="Times New Roman"/>
          <w:sz w:val="24"/>
          <w:szCs w:val="24"/>
          <w:lang w:val="ro-RO"/>
        </w:rPr>
        <w:t xml:space="preserve">Articolului </w:t>
      </w:r>
      <w:bookmarkStart w:id="0" w:name="_GoBack"/>
      <w:bookmarkEnd w:id="0"/>
      <w:r w:rsidR="00E63B0D">
        <w:rPr>
          <w:rFonts w:ascii="Times New Roman" w:hAnsi="Times New Roman" w:cs="Times New Roman"/>
          <w:sz w:val="24"/>
          <w:szCs w:val="24"/>
          <w:lang w:val="ro-RO"/>
        </w:rPr>
        <w:t>10</w:t>
      </w:r>
      <w:r>
        <w:rPr>
          <w:rFonts w:ascii="Times New Roman" w:hAnsi="Times New Roman" w:cs="Times New Roman"/>
          <w:sz w:val="24"/>
          <w:szCs w:val="24"/>
          <w:lang w:val="ro-RO"/>
        </w:rPr>
        <w:t xml:space="preserve"> și vor </w:t>
      </w:r>
      <w:r w:rsidR="005A268C">
        <w:rPr>
          <w:rFonts w:ascii="Times New Roman" w:hAnsi="Times New Roman" w:cs="Times New Roman"/>
          <w:sz w:val="24"/>
          <w:szCs w:val="24"/>
          <w:lang w:val="ro-RO"/>
        </w:rPr>
        <w:t>constitui</w:t>
      </w:r>
      <w:r>
        <w:rPr>
          <w:rFonts w:ascii="Times New Roman" w:hAnsi="Times New Roman" w:cs="Times New Roman"/>
          <w:sz w:val="24"/>
          <w:szCs w:val="24"/>
          <w:lang w:val="ro-RO"/>
        </w:rPr>
        <w:t xml:space="preserve"> parte integra</w:t>
      </w:r>
      <w:r w:rsidR="0035219B">
        <w:rPr>
          <w:rFonts w:ascii="Times New Roman" w:hAnsi="Times New Roman" w:cs="Times New Roman"/>
          <w:sz w:val="24"/>
          <w:szCs w:val="24"/>
          <w:lang w:val="ro-RO"/>
        </w:rPr>
        <w:t xml:space="preserve">ntă </w:t>
      </w:r>
      <w:r>
        <w:rPr>
          <w:rFonts w:ascii="Times New Roman" w:hAnsi="Times New Roman" w:cs="Times New Roman"/>
          <w:sz w:val="24"/>
          <w:szCs w:val="24"/>
          <w:lang w:val="ro-RO"/>
        </w:rPr>
        <w:t xml:space="preserve">a </w:t>
      </w:r>
      <w:r w:rsidR="0039102F">
        <w:rPr>
          <w:rFonts w:ascii="Times New Roman" w:hAnsi="Times New Roman" w:cs="Times New Roman"/>
          <w:sz w:val="24"/>
          <w:szCs w:val="24"/>
          <w:lang w:val="ro-RO"/>
        </w:rPr>
        <w:t>prezentului</w:t>
      </w:r>
      <w:r>
        <w:rPr>
          <w:rFonts w:ascii="Times New Roman" w:hAnsi="Times New Roman" w:cs="Times New Roman"/>
          <w:sz w:val="24"/>
          <w:szCs w:val="24"/>
          <w:lang w:val="ro-RO"/>
        </w:rPr>
        <w:t xml:space="preserve"> Acord.</w:t>
      </w:r>
    </w:p>
    <w:p w:rsidR="0035219B" w:rsidRDefault="0035219B" w:rsidP="0039102F">
      <w:pPr>
        <w:spacing w:line="360" w:lineRule="auto"/>
        <w:rPr>
          <w:rFonts w:ascii="Times New Roman" w:hAnsi="Times New Roman" w:cs="Times New Roman"/>
          <w:b/>
          <w:sz w:val="24"/>
          <w:szCs w:val="24"/>
          <w:lang w:val="ro-RO"/>
        </w:rPr>
      </w:pPr>
    </w:p>
    <w:p w:rsidR="009758A3" w:rsidRDefault="009758A3" w:rsidP="0039102F">
      <w:pPr>
        <w:spacing w:line="360" w:lineRule="auto"/>
        <w:rPr>
          <w:rFonts w:ascii="Times New Roman" w:hAnsi="Times New Roman" w:cs="Times New Roman"/>
          <w:b/>
          <w:sz w:val="24"/>
          <w:szCs w:val="24"/>
          <w:lang w:val="ro-RO"/>
        </w:rPr>
      </w:pPr>
    </w:p>
    <w:p w:rsidR="009262F4" w:rsidRDefault="009262F4" w:rsidP="0039102F">
      <w:pPr>
        <w:spacing w:line="360" w:lineRule="auto"/>
        <w:rPr>
          <w:rFonts w:ascii="Times New Roman" w:hAnsi="Times New Roman" w:cs="Times New Roman"/>
          <w:b/>
          <w:sz w:val="24"/>
          <w:szCs w:val="24"/>
          <w:lang w:val="ro-RO"/>
        </w:rPr>
      </w:pPr>
    </w:p>
    <w:p w:rsidR="00B91031" w:rsidRDefault="00B91031" w:rsidP="00467E3E">
      <w:pPr>
        <w:spacing w:line="360" w:lineRule="auto"/>
        <w:jc w:val="center"/>
        <w:rPr>
          <w:rFonts w:ascii="Times New Roman" w:hAnsi="Times New Roman" w:cs="Times New Roman"/>
          <w:b/>
          <w:sz w:val="24"/>
          <w:szCs w:val="24"/>
          <w:lang w:val="ro-RO"/>
        </w:rPr>
      </w:pPr>
      <w:r w:rsidRPr="00B91031">
        <w:rPr>
          <w:rFonts w:ascii="Times New Roman" w:hAnsi="Times New Roman" w:cs="Times New Roman"/>
          <w:b/>
          <w:sz w:val="24"/>
          <w:szCs w:val="24"/>
          <w:lang w:val="ro-RO"/>
        </w:rPr>
        <w:lastRenderedPageBreak/>
        <w:t xml:space="preserve">Articolul </w:t>
      </w:r>
      <w:r w:rsidR="009262F4">
        <w:rPr>
          <w:rFonts w:ascii="Times New Roman" w:hAnsi="Times New Roman" w:cs="Times New Roman"/>
          <w:b/>
          <w:sz w:val="24"/>
          <w:szCs w:val="24"/>
          <w:lang w:val="ro-RO"/>
        </w:rPr>
        <w:t>10</w:t>
      </w:r>
    </w:p>
    <w:p w:rsidR="00E91B4D" w:rsidRPr="00E91B4D" w:rsidRDefault="00E91B4D" w:rsidP="00E91B4D">
      <w:pPr>
        <w:spacing w:line="360" w:lineRule="auto"/>
        <w:ind w:firstLine="567"/>
        <w:jc w:val="both"/>
        <w:rPr>
          <w:rFonts w:ascii="Times New Roman" w:hAnsi="Times New Roman" w:cs="Times New Roman"/>
          <w:sz w:val="24"/>
          <w:szCs w:val="24"/>
          <w:lang w:val="ro-RO"/>
        </w:rPr>
      </w:pPr>
      <w:r w:rsidRPr="00E91B4D">
        <w:rPr>
          <w:rFonts w:ascii="Times New Roman" w:hAnsi="Times New Roman" w:cs="Times New Roman"/>
          <w:sz w:val="24"/>
          <w:szCs w:val="24"/>
          <w:lang w:val="ro-RO"/>
        </w:rPr>
        <w:t>Prezentul Acord va intra în vigoare la data recepționării ultimei notificări în scris, prin care Părțile se vor informa, prin canale diplomatice, despre îndeplinirea procedurilor interne necesare intrării acestuia în vigoare.</w:t>
      </w:r>
    </w:p>
    <w:p w:rsidR="00E91B4D" w:rsidRPr="00E91B4D" w:rsidRDefault="00E91B4D" w:rsidP="00E91B4D">
      <w:pPr>
        <w:spacing w:line="360" w:lineRule="auto"/>
        <w:ind w:firstLine="567"/>
        <w:jc w:val="both"/>
        <w:rPr>
          <w:rFonts w:ascii="Times New Roman" w:hAnsi="Times New Roman" w:cs="Times New Roman"/>
          <w:sz w:val="24"/>
          <w:szCs w:val="24"/>
          <w:lang w:val="ro-RO"/>
        </w:rPr>
      </w:pPr>
      <w:r w:rsidRPr="00E91B4D">
        <w:rPr>
          <w:rFonts w:ascii="Times New Roman" w:hAnsi="Times New Roman" w:cs="Times New Roman"/>
          <w:sz w:val="24"/>
          <w:szCs w:val="24"/>
          <w:lang w:val="ro-RO"/>
        </w:rPr>
        <w:t>Acordul se încheie pentru o perioadă de 5 ani. Acțiunea acestuia se va prelungi în mod automat pe perioade consecutive de 5 ani, dacă nici una dintre Părți nu va notifica în scris, prin canale diplomatice, cu cel puțin șase luni înainte de expirarea termenului de aplicabilitate despre intenția de a denunța prezentul Acord.</w:t>
      </w:r>
    </w:p>
    <w:p w:rsidR="00467E3E" w:rsidRDefault="00E91B4D" w:rsidP="00E91B4D">
      <w:pPr>
        <w:spacing w:line="360" w:lineRule="auto"/>
        <w:ind w:firstLine="567"/>
        <w:jc w:val="both"/>
        <w:rPr>
          <w:rFonts w:ascii="Times New Roman" w:hAnsi="Times New Roman" w:cs="Times New Roman"/>
          <w:sz w:val="24"/>
          <w:szCs w:val="24"/>
          <w:lang w:val="ro-RO"/>
        </w:rPr>
      </w:pPr>
      <w:r w:rsidRPr="00E91B4D">
        <w:rPr>
          <w:rFonts w:ascii="Times New Roman" w:hAnsi="Times New Roman" w:cs="Times New Roman"/>
          <w:sz w:val="24"/>
          <w:szCs w:val="24"/>
          <w:lang w:val="ro-RO"/>
        </w:rPr>
        <w:t>Încetarea valabilității Acordului nu va afecta realizarea activităților de cooperare întreprinse în vederea implementării prezentului Acord, care vor fi în desfășurare la momentul încetării valabilității Acordului</w:t>
      </w:r>
      <w:r w:rsidR="00A4760F">
        <w:rPr>
          <w:rFonts w:ascii="Times New Roman" w:hAnsi="Times New Roman" w:cs="Times New Roman"/>
          <w:sz w:val="24"/>
          <w:szCs w:val="24"/>
          <w:lang w:val="ro-RO"/>
        </w:rPr>
        <w:t>.</w:t>
      </w:r>
    </w:p>
    <w:p w:rsidR="009758A3" w:rsidRDefault="009758A3" w:rsidP="00E91B4D">
      <w:pPr>
        <w:spacing w:line="360" w:lineRule="auto"/>
        <w:ind w:firstLine="567"/>
        <w:jc w:val="both"/>
        <w:rPr>
          <w:rFonts w:ascii="Times New Roman" w:hAnsi="Times New Roman" w:cs="Times New Roman"/>
          <w:sz w:val="24"/>
          <w:szCs w:val="24"/>
          <w:lang w:val="ro-RO"/>
        </w:rPr>
      </w:pPr>
    </w:p>
    <w:p w:rsidR="00B07085" w:rsidRPr="00B07085" w:rsidRDefault="009262F4" w:rsidP="009262F4">
      <w:pPr>
        <w:spacing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Semnat </w:t>
      </w:r>
      <w:r w:rsidR="00B43AD1">
        <w:rPr>
          <w:rFonts w:ascii="Times New Roman" w:hAnsi="Times New Roman" w:cs="Times New Roman"/>
          <w:sz w:val="24"/>
          <w:szCs w:val="24"/>
          <w:lang w:val="ro-RO"/>
        </w:rPr>
        <w:t xml:space="preserve"> </w:t>
      </w:r>
      <w:r w:rsidR="00B07085" w:rsidRPr="00B07085">
        <w:rPr>
          <w:rFonts w:ascii="Times New Roman" w:hAnsi="Times New Roman" w:cs="Times New Roman"/>
          <w:sz w:val="24"/>
          <w:szCs w:val="24"/>
          <w:lang w:val="ro-RO"/>
        </w:rPr>
        <w:t xml:space="preserve">la_____________ </w:t>
      </w:r>
      <w:proofErr w:type="spellStart"/>
      <w:r w:rsidR="00B07085" w:rsidRPr="00B07085">
        <w:rPr>
          <w:rFonts w:ascii="Times New Roman" w:hAnsi="Times New Roman" w:cs="Times New Roman"/>
          <w:sz w:val="24"/>
          <w:szCs w:val="24"/>
          <w:lang w:val="ro-RO"/>
        </w:rPr>
        <w:t>la</w:t>
      </w:r>
      <w:proofErr w:type="spellEnd"/>
      <w:r w:rsidR="00B07085" w:rsidRPr="00B07085">
        <w:rPr>
          <w:rFonts w:ascii="Times New Roman" w:hAnsi="Times New Roman" w:cs="Times New Roman"/>
          <w:sz w:val="24"/>
          <w:szCs w:val="24"/>
          <w:lang w:val="ro-RO"/>
        </w:rPr>
        <w:t xml:space="preserve"> ______  __________</w:t>
      </w:r>
      <w:r w:rsidR="00A4760F">
        <w:rPr>
          <w:rFonts w:ascii="Times New Roman" w:hAnsi="Times New Roman" w:cs="Times New Roman"/>
          <w:sz w:val="24"/>
          <w:szCs w:val="24"/>
          <w:lang w:val="ro-RO"/>
        </w:rPr>
        <w:t xml:space="preserve"> </w:t>
      </w:r>
      <w:r w:rsidR="00B07085" w:rsidRPr="00B07085">
        <w:rPr>
          <w:rFonts w:ascii="Times New Roman" w:hAnsi="Times New Roman" w:cs="Times New Roman"/>
          <w:sz w:val="24"/>
          <w:szCs w:val="24"/>
          <w:lang w:val="ro-RO"/>
        </w:rPr>
        <w:t xml:space="preserve">în două exemplare originale, </w:t>
      </w:r>
      <w:r w:rsidR="00A4760F">
        <w:rPr>
          <w:rFonts w:ascii="Times New Roman" w:hAnsi="Times New Roman" w:cs="Times New Roman"/>
          <w:sz w:val="24"/>
          <w:szCs w:val="24"/>
          <w:lang w:val="ro-RO"/>
        </w:rPr>
        <w:t xml:space="preserve">fiecare </w:t>
      </w:r>
      <w:r w:rsidR="00B07085" w:rsidRPr="00B07085">
        <w:rPr>
          <w:rFonts w:ascii="Times New Roman" w:hAnsi="Times New Roman" w:cs="Times New Roman"/>
          <w:sz w:val="24"/>
          <w:szCs w:val="24"/>
          <w:lang w:val="ro-RO"/>
        </w:rPr>
        <w:t xml:space="preserve">în limbile </w:t>
      </w:r>
      <w:r w:rsidR="00FF3FAE">
        <w:rPr>
          <w:rFonts w:ascii="Times New Roman" w:hAnsi="Times New Roman" w:cs="Times New Roman"/>
          <w:sz w:val="24"/>
          <w:szCs w:val="24"/>
          <w:lang w:val="ro-RO"/>
        </w:rPr>
        <w:t>română</w:t>
      </w:r>
      <w:r w:rsidR="00B07085">
        <w:rPr>
          <w:rFonts w:ascii="Times New Roman" w:hAnsi="Times New Roman" w:cs="Times New Roman"/>
          <w:sz w:val="24"/>
          <w:szCs w:val="24"/>
          <w:lang w:val="ro-RO"/>
        </w:rPr>
        <w:t>, arme</w:t>
      </w:r>
      <w:r w:rsidR="00FF3FAE">
        <w:rPr>
          <w:rFonts w:ascii="Times New Roman" w:hAnsi="Times New Roman" w:cs="Times New Roman"/>
          <w:sz w:val="24"/>
          <w:szCs w:val="24"/>
          <w:lang w:val="ro-RO"/>
        </w:rPr>
        <w:t>ană</w:t>
      </w:r>
      <w:r w:rsidR="00B07085" w:rsidRPr="00B07085">
        <w:rPr>
          <w:rFonts w:ascii="Times New Roman" w:hAnsi="Times New Roman" w:cs="Times New Roman"/>
          <w:sz w:val="24"/>
          <w:szCs w:val="24"/>
          <w:lang w:val="ro-RO"/>
        </w:rPr>
        <w:t xml:space="preserve"> și engleză</w:t>
      </w:r>
      <w:r w:rsidR="00A4760F">
        <w:rPr>
          <w:rFonts w:ascii="Times New Roman" w:hAnsi="Times New Roman" w:cs="Times New Roman"/>
          <w:sz w:val="24"/>
          <w:szCs w:val="24"/>
          <w:lang w:val="ro-RO"/>
        </w:rPr>
        <w:t>, toate textele fiind egal autentice</w:t>
      </w:r>
      <w:r w:rsidR="00B07085" w:rsidRPr="00B07085">
        <w:rPr>
          <w:rFonts w:ascii="Times New Roman" w:hAnsi="Times New Roman" w:cs="Times New Roman"/>
          <w:sz w:val="24"/>
          <w:szCs w:val="24"/>
          <w:lang w:val="ro-RO"/>
        </w:rPr>
        <w:t>. În cazul apariției unor divergențe în interpretarea prevederilor prezentului Acord, textul în limba engleză va fi cel de referință.</w:t>
      </w:r>
    </w:p>
    <w:p w:rsidR="00B07085" w:rsidRPr="00B07085" w:rsidRDefault="00B07085" w:rsidP="00B07085">
      <w:pPr>
        <w:spacing w:line="360" w:lineRule="auto"/>
        <w:jc w:val="both"/>
        <w:rPr>
          <w:rFonts w:ascii="Times New Roman" w:hAnsi="Times New Roman" w:cs="Times New Roman"/>
          <w:sz w:val="24"/>
          <w:szCs w:val="24"/>
          <w:lang w:val="ro-RO"/>
        </w:rPr>
      </w:pPr>
    </w:p>
    <w:p w:rsidR="00B07085" w:rsidRPr="00B07085" w:rsidRDefault="00B07085" w:rsidP="00B07085">
      <w:pPr>
        <w:spacing w:line="360" w:lineRule="auto"/>
        <w:jc w:val="both"/>
        <w:rPr>
          <w:rFonts w:ascii="Times New Roman" w:hAnsi="Times New Roman" w:cs="Times New Roman"/>
          <w:sz w:val="24"/>
          <w:szCs w:val="24"/>
          <w:lang w:val="ro-RO"/>
        </w:rPr>
      </w:pPr>
    </w:p>
    <w:p w:rsidR="00B07085" w:rsidRPr="00B07085" w:rsidRDefault="00B07085" w:rsidP="00B07085">
      <w:pPr>
        <w:spacing w:line="360" w:lineRule="auto"/>
        <w:jc w:val="both"/>
        <w:rPr>
          <w:rFonts w:ascii="Times New Roman" w:hAnsi="Times New Roman" w:cs="Times New Roman"/>
          <w:sz w:val="24"/>
          <w:szCs w:val="24"/>
          <w:lang w:val="ro-RO"/>
        </w:rPr>
      </w:pPr>
      <w:r w:rsidRPr="00B07085">
        <w:rPr>
          <w:rFonts w:ascii="Times New Roman" w:hAnsi="Times New Roman" w:cs="Times New Roman"/>
          <w:sz w:val="24"/>
          <w:szCs w:val="24"/>
          <w:lang w:val="ro-RO"/>
        </w:rPr>
        <w:t xml:space="preserve"> </w:t>
      </w:r>
    </w:p>
    <w:p w:rsidR="00B07085" w:rsidRPr="00B07085" w:rsidRDefault="00B07085" w:rsidP="00B07085">
      <w:pPr>
        <w:spacing w:line="360" w:lineRule="auto"/>
        <w:jc w:val="both"/>
        <w:rPr>
          <w:rFonts w:ascii="Times New Roman" w:hAnsi="Times New Roman" w:cs="Times New Roman"/>
          <w:sz w:val="24"/>
          <w:szCs w:val="24"/>
          <w:lang w:val="ro-RO"/>
        </w:rPr>
      </w:pPr>
    </w:p>
    <w:p w:rsidR="00B07085" w:rsidRPr="00B07085" w:rsidRDefault="00B07085" w:rsidP="00B07085">
      <w:pPr>
        <w:spacing w:line="360" w:lineRule="auto"/>
        <w:jc w:val="both"/>
        <w:rPr>
          <w:rFonts w:ascii="Times New Roman" w:hAnsi="Times New Roman" w:cs="Times New Roman"/>
          <w:sz w:val="24"/>
          <w:szCs w:val="24"/>
          <w:lang w:val="ro-RO"/>
        </w:rPr>
      </w:pPr>
      <w:r w:rsidRPr="00B07085">
        <w:rPr>
          <w:rFonts w:ascii="Times New Roman" w:hAnsi="Times New Roman" w:cs="Times New Roman"/>
          <w:sz w:val="24"/>
          <w:szCs w:val="24"/>
          <w:lang w:val="ro-RO"/>
        </w:rPr>
        <w:t xml:space="preserve">PENTRU GUVERNUL                           </w:t>
      </w:r>
      <w:r w:rsidR="00A4760F">
        <w:rPr>
          <w:rFonts w:ascii="Times New Roman" w:hAnsi="Times New Roman" w:cs="Times New Roman"/>
          <w:sz w:val="24"/>
          <w:szCs w:val="24"/>
          <w:lang w:val="ro-RO"/>
        </w:rPr>
        <w:t xml:space="preserve">  </w:t>
      </w:r>
      <w:r w:rsidRPr="00B07085">
        <w:rPr>
          <w:rFonts w:ascii="Times New Roman" w:hAnsi="Times New Roman" w:cs="Times New Roman"/>
          <w:sz w:val="24"/>
          <w:szCs w:val="24"/>
          <w:lang w:val="ro-RO"/>
        </w:rPr>
        <w:t xml:space="preserve">           </w:t>
      </w:r>
      <w:r w:rsidR="00A4760F">
        <w:rPr>
          <w:rFonts w:ascii="Times New Roman" w:hAnsi="Times New Roman" w:cs="Times New Roman"/>
          <w:sz w:val="24"/>
          <w:szCs w:val="24"/>
          <w:lang w:val="ro-RO"/>
        </w:rPr>
        <w:t xml:space="preserve">                </w:t>
      </w:r>
      <w:r w:rsidRPr="00B07085">
        <w:rPr>
          <w:rFonts w:ascii="Times New Roman" w:hAnsi="Times New Roman" w:cs="Times New Roman"/>
          <w:sz w:val="24"/>
          <w:szCs w:val="24"/>
          <w:lang w:val="ro-RO"/>
        </w:rPr>
        <w:t xml:space="preserve">   PENTRU GUVERNUL</w:t>
      </w:r>
    </w:p>
    <w:p w:rsidR="00467E3E" w:rsidRPr="00B91031" w:rsidRDefault="00B07085" w:rsidP="00B07085">
      <w:pPr>
        <w:spacing w:line="360" w:lineRule="auto"/>
        <w:jc w:val="both"/>
        <w:rPr>
          <w:rFonts w:ascii="Times New Roman" w:hAnsi="Times New Roman" w:cs="Times New Roman"/>
          <w:sz w:val="24"/>
          <w:szCs w:val="24"/>
          <w:lang w:val="ro-RO"/>
        </w:rPr>
      </w:pPr>
      <w:r w:rsidRPr="00B07085">
        <w:rPr>
          <w:rFonts w:ascii="Times New Roman" w:hAnsi="Times New Roman" w:cs="Times New Roman"/>
          <w:sz w:val="24"/>
          <w:szCs w:val="24"/>
          <w:lang w:val="ro-RO"/>
        </w:rPr>
        <w:t xml:space="preserve">REPUBLICII MOLDOVA                              </w:t>
      </w:r>
      <w:r w:rsidR="00A4760F">
        <w:rPr>
          <w:rFonts w:ascii="Times New Roman" w:hAnsi="Times New Roman" w:cs="Times New Roman"/>
          <w:sz w:val="24"/>
          <w:szCs w:val="24"/>
          <w:lang w:val="ro-RO"/>
        </w:rPr>
        <w:t xml:space="preserve">                  </w:t>
      </w:r>
      <w:r w:rsidRPr="00B07085">
        <w:rPr>
          <w:rFonts w:ascii="Times New Roman" w:hAnsi="Times New Roman" w:cs="Times New Roman"/>
          <w:sz w:val="24"/>
          <w:szCs w:val="24"/>
          <w:lang w:val="ro-RO"/>
        </w:rPr>
        <w:t xml:space="preserve">      REPUBLICII</w:t>
      </w:r>
      <w:r>
        <w:rPr>
          <w:rFonts w:ascii="Times New Roman" w:hAnsi="Times New Roman" w:cs="Times New Roman"/>
          <w:sz w:val="24"/>
          <w:szCs w:val="24"/>
          <w:lang w:val="ro-RO"/>
        </w:rPr>
        <w:t xml:space="preserve"> ARMENIA</w:t>
      </w:r>
    </w:p>
    <w:sectPr w:rsidR="00467E3E" w:rsidRPr="00B91031" w:rsidSect="008F61CB">
      <w:pgSz w:w="12240" w:h="15840"/>
      <w:pgMar w:top="1440" w:right="144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F0EA1"/>
    <w:multiLevelType w:val="hybridMultilevel"/>
    <w:tmpl w:val="FEA004D4"/>
    <w:lvl w:ilvl="0" w:tplc="6416F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3F"/>
    <w:rsid w:val="000009F7"/>
    <w:rsid w:val="00101C21"/>
    <w:rsid w:val="002364E2"/>
    <w:rsid w:val="00245E68"/>
    <w:rsid w:val="00260BA6"/>
    <w:rsid w:val="002625F0"/>
    <w:rsid w:val="00316335"/>
    <w:rsid w:val="0035219B"/>
    <w:rsid w:val="003601CB"/>
    <w:rsid w:val="0039102F"/>
    <w:rsid w:val="003B1AA9"/>
    <w:rsid w:val="0043375C"/>
    <w:rsid w:val="00467E3E"/>
    <w:rsid w:val="004E1ACA"/>
    <w:rsid w:val="00597E3B"/>
    <w:rsid w:val="005A268C"/>
    <w:rsid w:val="00601683"/>
    <w:rsid w:val="00673BD7"/>
    <w:rsid w:val="006A2906"/>
    <w:rsid w:val="006B516A"/>
    <w:rsid w:val="007E053F"/>
    <w:rsid w:val="007E3AC9"/>
    <w:rsid w:val="00834905"/>
    <w:rsid w:val="008F61CB"/>
    <w:rsid w:val="009262F4"/>
    <w:rsid w:val="009712C3"/>
    <w:rsid w:val="009758A3"/>
    <w:rsid w:val="009A7C7E"/>
    <w:rsid w:val="00A3260E"/>
    <w:rsid w:val="00A4760F"/>
    <w:rsid w:val="00AF3213"/>
    <w:rsid w:val="00B07085"/>
    <w:rsid w:val="00B43AD1"/>
    <w:rsid w:val="00B91031"/>
    <w:rsid w:val="00BC63CB"/>
    <w:rsid w:val="00BC7146"/>
    <w:rsid w:val="00C04EE6"/>
    <w:rsid w:val="00C56EDC"/>
    <w:rsid w:val="00CA5D3C"/>
    <w:rsid w:val="00CA71AA"/>
    <w:rsid w:val="00D35B26"/>
    <w:rsid w:val="00D552A6"/>
    <w:rsid w:val="00D84F14"/>
    <w:rsid w:val="00DA403A"/>
    <w:rsid w:val="00E139E3"/>
    <w:rsid w:val="00E52FB8"/>
    <w:rsid w:val="00E53F4A"/>
    <w:rsid w:val="00E63B0D"/>
    <w:rsid w:val="00E91B4D"/>
    <w:rsid w:val="00F56807"/>
    <w:rsid w:val="00FF1D8B"/>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A199-014F-433E-9736-AB3A9AB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3CB"/>
    <w:pPr>
      <w:ind w:left="720"/>
      <w:contextualSpacing/>
    </w:pPr>
  </w:style>
  <w:style w:type="paragraph" w:styleId="BalloonText">
    <w:name w:val="Balloon Text"/>
    <w:basedOn w:val="Normal"/>
    <w:link w:val="BalloonTextChar"/>
    <w:uiPriority w:val="99"/>
    <w:semiHidden/>
    <w:unhideWhenUsed/>
    <w:rsid w:val="00E5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2015-03-23T09:28:00Z</cp:lastPrinted>
  <dcterms:created xsi:type="dcterms:W3CDTF">2014-12-03T09:16:00Z</dcterms:created>
  <dcterms:modified xsi:type="dcterms:W3CDTF">2015-04-16T11:33:00Z</dcterms:modified>
</cp:coreProperties>
</file>